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8F1" w:rsidRPr="00ED0566" w:rsidRDefault="006048F1" w:rsidP="00C5765A">
      <w:pPr>
        <w:spacing w:line="276" w:lineRule="auto"/>
        <w:jc w:val="right"/>
        <w:rPr>
          <w:rFonts w:asciiTheme="minorHAnsi" w:eastAsia="Calibri" w:hAnsiTheme="minorHAnsi"/>
          <w:sz w:val="18"/>
          <w:szCs w:val="20"/>
          <w:lang w:eastAsia="en-US"/>
        </w:rPr>
      </w:pPr>
      <w:r w:rsidRPr="00ED0566">
        <w:rPr>
          <w:rFonts w:asciiTheme="minorHAnsi" w:eastAsia="Calibri" w:hAnsiTheme="minorHAnsi"/>
          <w:sz w:val="18"/>
          <w:szCs w:val="20"/>
          <w:lang w:eastAsia="en-US"/>
        </w:rPr>
        <w:t>Załącznik nr 5 do SIWZ Formularz dot. grupy kapitałowej</w:t>
      </w:r>
    </w:p>
    <w:p w:rsidR="006048F1" w:rsidRPr="00BF371E" w:rsidRDefault="00BF371E" w:rsidP="006048F1">
      <w:pPr>
        <w:spacing w:line="276" w:lineRule="auto"/>
        <w:jc w:val="right"/>
        <w:rPr>
          <w:rFonts w:asciiTheme="minorHAnsi" w:eastAsia="Calibri" w:hAnsiTheme="minorHAnsi"/>
          <w:sz w:val="18"/>
          <w:szCs w:val="20"/>
          <w:lang w:eastAsia="en-US"/>
        </w:rPr>
      </w:pPr>
      <w:r w:rsidRPr="00BF371E">
        <w:rPr>
          <w:rFonts w:asciiTheme="minorHAnsi" w:eastAsia="Calibri" w:hAnsiTheme="minorHAnsi"/>
          <w:sz w:val="18"/>
          <w:szCs w:val="20"/>
          <w:lang w:eastAsia="en-US"/>
        </w:rPr>
        <w:t>ZNAK SPRAWY: ZP.271.</w:t>
      </w:r>
      <w:r w:rsidR="00E6580B">
        <w:rPr>
          <w:rFonts w:asciiTheme="minorHAnsi" w:eastAsia="Calibri" w:hAnsiTheme="minorHAnsi"/>
          <w:sz w:val="18"/>
          <w:szCs w:val="20"/>
          <w:lang w:eastAsia="en-US"/>
        </w:rPr>
        <w:t>5</w:t>
      </w:r>
      <w:r w:rsidRPr="00BF371E">
        <w:rPr>
          <w:rFonts w:asciiTheme="minorHAnsi" w:eastAsia="Calibri" w:hAnsiTheme="minorHAnsi"/>
          <w:sz w:val="18"/>
          <w:szCs w:val="20"/>
          <w:lang w:eastAsia="en-US"/>
        </w:rPr>
        <w:t>.201</w:t>
      </w:r>
      <w:r w:rsidR="00763898">
        <w:rPr>
          <w:rFonts w:asciiTheme="minorHAnsi" w:eastAsia="Calibri" w:hAnsiTheme="minorHAnsi"/>
          <w:sz w:val="18"/>
          <w:szCs w:val="20"/>
          <w:lang w:eastAsia="en-US"/>
        </w:rPr>
        <w:t>9</w:t>
      </w:r>
    </w:p>
    <w:p w:rsidR="006048F1" w:rsidRPr="00ED0566" w:rsidRDefault="006048F1" w:rsidP="006048F1">
      <w:pPr>
        <w:spacing w:line="276" w:lineRule="auto"/>
        <w:rPr>
          <w:rFonts w:asciiTheme="minorHAnsi" w:eastAsia="Calibri" w:hAnsiTheme="minorHAnsi"/>
          <w:i/>
          <w:sz w:val="22"/>
          <w:lang w:eastAsia="en-US"/>
        </w:rPr>
      </w:pPr>
      <w:r w:rsidRPr="00ED0566">
        <w:rPr>
          <w:rFonts w:asciiTheme="minorHAnsi" w:eastAsia="Calibri" w:hAnsiTheme="minorHAnsi"/>
          <w:i/>
          <w:sz w:val="22"/>
          <w:lang w:eastAsia="en-US"/>
        </w:rPr>
        <w:tab/>
      </w:r>
      <w:r w:rsidRPr="00ED0566">
        <w:rPr>
          <w:rFonts w:asciiTheme="minorHAnsi" w:eastAsia="Calibri" w:hAnsiTheme="minorHAnsi"/>
          <w:i/>
          <w:sz w:val="22"/>
          <w:lang w:eastAsia="en-US"/>
        </w:rPr>
        <w:tab/>
      </w:r>
      <w:r w:rsidRPr="00ED0566">
        <w:rPr>
          <w:rFonts w:asciiTheme="minorHAnsi" w:eastAsia="Calibri" w:hAnsiTheme="minorHAnsi"/>
          <w:i/>
          <w:sz w:val="22"/>
          <w:lang w:eastAsia="en-US"/>
        </w:rPr>
        <w:tab/>
      </w:r>
      <w:r w:rsidRPr="00ED0566">
        <w:rPr>
          <w:rFonts w:asciiTheme="minorHAnsi" w:eastAsia="Calibri" w:hAnsiTheme="minorHAnsi"/>
          <w:i/>
          <w:sz w:val="22"/>
          <w:lang w:eastAsia="en-US"/>
        </w:rPr>
        <w:tab/>
      </w:r>
      <w:r w:rsidRPr="00ED0566">
        <w:rPr>
          <w:rFonts w:asciiTheme="minorHAnsi" w:eastAsia="Calibri" w:hAnsiTheme="minorHAnsi"/>
          <w:i/>
          <w:sz w:val="22"/>
          <w:lang w:eastAsia="en-US"/>
        </w:rPr>
        <w:tab/>
      </w:r>
      <w:r w:rsidRPr="00ED0566">
        <w:rPr>
          <w:rFonts w:asciiTheme="minorHAnsi" w:eastAsia="Calibri" w:hAnsiTheme="minorHAnsi"/>
          <w:i/>
          <w:sz w:val="22"/>
          <w:lang w:eastAsia="en-US"/>
        </w:rPr>
        <w:tab/>
      </w:r>
      <w:r w:rsidRPr="00ED0566">
        <w:rPr>
          <w:rFonts w:asciiTheme="minorHAnsi" w:eastAsia="Calibri" w:hAnsiTheme="minorHAnsi"/>
          <w:i/>
          <w:sz w:val="22"/>
          <w:lang w:eastAsia="en-US"/>
        </w:rPr>
        <w:tab/>
      </w:r>
      <w:r w:rsidRPr="00ED0566">
        <w:rPr>
          <w:rFonts w:asciiTheme="minorHAnsi" w:eastAsia="Calibri" w:hAnsiTheme="minorHAnsi"/>
          <w:i/>
          <w:sz w:val="22"/>
          <w:lang w:eastAsia="en-US"/>
        </w:rPr>
        <w:tab/>
      </w:r>
      <w:r w:rsidRPr="00ED0566">
        <w:rPr>
          <w:rFonts w:asciiTheme="minorHAnsi" w:eastAsia="Calibri" w:hAnsiTheme="minorHAnsi"/>
          <w:i/>
          <w:sz w:val="22"/>
          <w:lang w:eastAsia="en-US"/>
        </w:rPr>
        <w:tab/>
        <w:t>…………………………………………</w:t>
      </w:r>
    </w:p>
    <w:p w:rsidR="006048F1" w:rsidRPr="00ED0566" w:rsidRDefault="006048F1" w:rsidP="006048F1">
      <w:pPr>
        <w:spacing w:line="276" w:lineRule="auto"/>
        <w:rPr>
          <w:rFonts w:asciiTheme="minorHAnsi" w:eastAsia="Calibri" w:hAnsiTheme="minorHAnsi"/>
          <w:i/>
          <w:sz w:val="16"/>
          <w:szCs w:val="18"/>
          <w:lang w:eastAsia="en-US"/>
        </w:rPr>
      </w:pPr>
      <w:r w:rsidRPr="00ED0566">
        <w:rPr>
          <w:rFonts w:asciiTheme="minorHAnsi" w:eastAsia="Calibri" w:hAnsiTheme="minorHAnsi"/>
          <w:i/>
          <w:sz w:val="16"/>
          <w:szCs w:val="18"/>
          <w:lang w:eastAsia="en-US"/>
        </w:rPr>
        <w:tab/>
      </w:r>
      <w:r w:rsidRPr="00ED0566">
        <w:rPr>
          <w:rFonts w:asciiTheme="minorHAnsi" w:eastAsia="Calibri" w:hAnsiTheme="minorHAnsi"/>
          <w:i/>
          <w:sz w:val="16"/>
          <w:szCs w:val="18"/>
          <w:lang w:eastAsia="en-US"/>
        </w:rPr>
        <w:tab/>
      </w:r>
      <w:r w:rsidRPr="00ED0566">
        <w:rPr>
          <w:rFonts w:asciiTheme="minorHAnsi" w:eastAsia="Calibri" w:hAnsiTheme="minorHAnsi"/>
          <w:i/>
          <w:sz w:val="16"/>
          <w:szCs w:val="18"/>
          <w:lang w:eastAsia="en-US"/>
        </w:rPr>
        <w:tab/>
      </w:r>
      <w:r w:rsidRPr="00ED0566">
        <w:rPr>
          <w:rFonts w:asciiTheme="minorHAnsi" w:eastAsia="Calibri" w:hAnsiTheme="minorHAnsi"/>
          <w:i/>
          <w:sz w:val="16"/>
          <w:szCs w:val="18"/>
          <w:lang w:eastAsia="en-US"/>
        </w:rPr>
        <w:tab/>
      </w:r>
      <w:r w:rsidRPr="00ED0566">
        <w:rPr>
          <w:rFonts w:asciiTheme="minorHAnsi" w:eastAsia="Calibri" w:hAnsiTheme="minorHAnsi"/>
          <w:i/>
          <w:sz w:val="16"/>
          <w:szCs w:val="18"/>
          <w:lang w:eastAsia="en-US"/>
        </w:rPr>
        <w:tab/>
      </w:r>
      <w:r w:rsidRPr="00ED0566">
        <w:rPr>
          <w:rFonts w:asciiTheme="minorHAnsi" w:eastAsia="Calibri" w:hAnsiTheme="minorHAnsi"/>
          <w:i/>
          <w:sz w:val="16"/>
          <w:szCs w:val="18"/>
          <w:lang w:eastAsia="en-US"/>
        </w:rPr>
        <w:tab/>
      </w:r>
      <w:r w:rsidRPr="00ED0566">
        <w:rPr>
          <w:rFonts w:asciiTheme="minorHAnsi" w:eastAsia="Calibri" w:hAnsiTheme="minorHAnsi"/>
          <w:i/>
          <w:sz w:val="16"/>
          <w:szCs w:val="18"/>
          <w:lang w:eastAsia="en-US"/>
        </w:rPr>
        <w:tab/>
      </w:r>
      <w:r w:rsidRPr="00ED0566">
        <w:rPr>
          <w:rFonts w:asciiTheme="minorHAnsi" w:eastAsia="Calibri" w:hAnsiTheme="minorHAnsi"/>
          <w:i/>
          <w:sz w:val="16"/>
          <w:szCs w:val="18"/>
          <w:lang w:eastAsia="en-US"/>
        </w:rPr>
        <w:tab/>
      </w:r>
      <w:r w:rsidRPr="00ED0566">
        <w:rPr>
          <w:rFonts w:asciiTheme="minorHAnsi" w:eastAsia="Calibri" w:hAnsiTheme="minorHAnsi"/>
          <w:i/>
          <w:sz w:val="16"/>
          <w:szCs w:val="18"/>
          <w:lang w:eastAsia="en-US"/>
        </w:rPr>
        <w:tab/>
        <w:t>Miejscowość, data</w:t>
      </w:r>
    </w:p>
    <w:p w:rsidR="006048F1" w:rsidRPr="00ED0566" w:rsidRDefault="006048F1" w:rsidP="006048F1">
      <w:pPr>
        <w:spacing w:line="276" w:lineRule="auto"/>
        <w:jc w:val="both"/>
        <w:rPr>
          <w:rFonts w:asciiTheme="minorHAnsi" w:eastAsia="Calibri" w:hAnsiTheme="minorHAnsi"/>
          <w:b/>
          <w:sz w:val="20"/>
          <w:szCs w:val="22"/>
          <w:lang w:eastAsia="en-US"/>
        </w:rPr>
      </w:pPr>
      <w:r w:rsidRPr="00ED0566">
        <w:rPr>
          <w:rFonts w:asciiTheme="minorHAnsi" w:eastAsia="Calibri" w:hAnsiTheme="minorHAnsi"/>
          <w:b/>
          <w:sz w:val="20"/>
          <w:szCs w:val="22"/>
          <w:lang w:eastAsia="en-US"/>
        </w:rPr>
        <w:t>Wykonawca:</w:t>
      </w:r>
    </w:p>
    <w:p w:rsidR="006048F1" w:rsidRPr="00ED0566" w:rsidRDefault="006048F1" w:rsidP="006048F1">
      <w:pPr>
        <w:spacing w:before="120" w:after="120" w:line="276" w:lineRule="auto"/>
        <w:jc w:val="both"/>
        <w:rPr>
          <w:rFonts w:asciiTheme="minorHAnsi" w:eastAsia="Calibri" w:hAnsiTheme="minorHAnsi"/>
          <w:sz w:val="20"/>
          <w:szCs w:val="22"/>
          <w:lang w:eastAsia="en-US"/>
        </w:rPr>
      </w:pPr>
      <w:r w:rsidRPr="00ED0566">
        <w:rPr>
          <w:rFonts w:asciiTheme="minorHAnsi" w:eastAsia="Calibri" w:hAnsiTheme="minorHAnsi"/>
          <w:sz w:val="20"/>
          <w:szCs w:val="22"/>
          <w:lang w:eastAsia="en-US"/>
        </w:rPr>
        <w:t>………………………………………………</w:t>
      </w:r>
    </w:p>
    <w:p w:rsidR="006048F1" w:rsidRPr="00ED0566" w:rsidRDefault="006048F1" w:rsidP="006048F1">
      <w:pPr>
        <w:spacing w:before="120" w:after="120" w:line="276" w:lineRule="auto"/>
        <w:jc w:val="both"/>
        <w:rPr>
          <w:rFonts w:asciiTheme="minorHAnsi" w:eastAsia="Calibri" w:hAnsiTheme="minorHAnsi"/>
          <w:sz w:val="20"/>
          <w:szCs w:val="22"/>
          <w:lang w:eastAsia="en-US"/>
        </w:rPr>
      </w:pPr>
      <w:r w:rsidRPr="00ED0566">
        <w:rPr>
          <w:rFonts w:asciiTheme="minorHAnsi" w:eastAsia="Calibri" w:hAnsiTheme="minorHAnsi"/>
          <w:sz w:val="20"/>
          <w:szCs w:val="22"/>
          <w:lang w:eastAsia="en-US"/>
        </w:rPr>
        <w:t>………………………………………………</w:t>
      </w:r>
    </w:p>
    <w:p w:rsidR="006048F1" w:rsidRPr="00ED0566" w:rsidRDefault="006048F1" w:rsidP="006048F1">
      <w:pPr>
        <w:spacing w:before="120" w:after="120" w:line="276" w:lineRule="auto"/>
        <w:jc w:val="both"/>
        <w:rPr>
          <w:rFonts w:asciiTheme="minorHAnsi" w:eastAsia="Calibri" w:hAnsiTheme="minorHAnsi"/>
          <w:sz w:val="20"/>
          <w:szCs w:val="22"/>
          <w:lang w:eastAsia="en-US"/>
        </w:rPr>
      </w:pPr>
      <w:r w:rsidRPr="00ED0566">
        <w:rPr>
          <w:rFonts w:asciiTheme="minorHAnsi" w:eastAsia="Calibri" w:hAnsiTheme="minorHAnsi"/>
          <w:sz w:val="20"/>
          <w:szCs w:val="22"/>
          <w:lang w:eastAsia="en-US"/>
        </w:rPr>
        <w:t>………………………………………………</w:t>
      </w:r>
    </w:p>
    <w:p w:rsidR="006048F1" w:rsidRPr="00ED0566" w:rsidRDefault="006048F1" w:rsidP="006048F1">
      <w:pPr>
        <w:spacing w:line="276" w:lineRule="auto"/>
        <w:jc w:val="both"/>
        <w:rPr>
          <w:rFonts w:asciiTheme="minorHAnsi" w:eastAsia="Calibri" w:hAnsiTheme="minorHAnsi"/>
          <w:sz w:val="14"/>
          <w:szCs w:val="16"/>
          <w:u w:val="single"/>
          <w:lang w:eastAsia="en-US"/>
        </w:rPr>
      </w:pPr>
      <w:r w:rsidRPr="00ED0566">
        <w:rPr>
          <w:rFonts w:asciiTheme="minorHAnsi" w:eastAsia="Calibri" w:hAnsiTheme="minorHAnsi"/>
          <w:i/>
          <w:sz w:val="16"/>
          <w:szCs w:val="18"/>
          <w:lang w:eastAsia="en-US"/>
        </w:rPr>
        <w:t>(pełna nazwa/firma, adres)</w:t>
      </w:r>
    </w:p>
    <w:p w:rsidR="006048F1" w:rsidRPr="00EE7279" w:rsidRDefault="006048F1" w:rsidP="006048F1">
      <w:pPr>
        <w:spacing w:line="276" w:lineRule="auto"/>
        <w:ind w:left="6379"/>
        <w:jc w:val="both"/>
        <w:rPr>
          <w:rFonts w:asciiTheme="minorHAnsi" w:eastAsia="Calibri" w:hAnsiTheme="minorHAnsi"/>
          <w:b/>
          <w:sz w:val="20"/>
          <w:szCs w:val="22"/>
          <w:lang w:eastAsia="en-US"/>
        </w:rPr>
      </w:pPr>
      <w:r w:rsidRPr="00EE7279">
        <w:rPr>
          <w:rFonts w:asciiTheme="minorHAnsi" w:eastAsia="Calibri" w:hAnsiTheme="minorHAnsi"/>
          <w:b/>
          <w:sz w:val="20"/>
          <w:szCs w:val="22"/>
          <w:lang w:eastAsia="en-US"/>
        </w:rPr>
        <w:t>Gmina Sulęczyno</w:t>
      </w:r>
    </w:p>
    <w:p w:rsidR="006048F1" w:rsidRPr="00EE7279" w:rsidRDefault="006048F1" w:rsidP="006048F1">
      <w:pPr>
        <w:spacing w:line="276" w:lineRule="auto"/>
        <w:ind w:left="6379"/>
        <w:jc w:val="both"/>
        <w:rPr>
          <w:rFonts w:asciiTheme="minorHAnsi" w:eastAsia="Calibri" w:hAnsiTheme="minorHAnsi"/>
          <w:b/>
          <w:sz w:val="20"/>
          <w:szCs w:val="22"/>
          <w:lang w:eastAsia="en-US"/>
        </w:rPr>
      </w:pPr>
      <w:r w:rsidRPr="00EE7279">
        <w:rPr>
          <w:rFonts w:asciiTheme="minorHAnsi" w:eastAsia="Calibri" w:hAnsiTheme="minorHAnsi"/>
          <w:b/>
          <w:sz w:val="20"/>
          <w:szCs w:val="22"/>
          <w:lang w:eastAsia="en-US"/>
        </w:rPr>
        <w:t>ul. Kaszubska 26</w:t>
      </w:r>
    </w:p>
    <w:p w:rsidR="006048F1" w:rsidRPr="00EE7279" w:rsidRDefault="006048F1" w:rsidP="006048F1">
      <w:pPr>
        <w:spacing w:line="276" w:lineRule="auto"/>
        <w:ind w:left="6379"/>
        <w:jc w:val="both"/>
        <w:rPr>
          <w:rFonts w:asciiTheme="minorHAnsi" w:eastAsia="Calibri" w:hAnsiTheme="minorHAnsi"/>
          <w:b/>
          <w:sz w:val="20"/>
          <w:szCs w:val="22"/>
          <w:lang w:eastAsia="en-US"/>
        </w:rPr>
      </w:pPr>
      <w:r w:rsidRPr="00EE7279">
        <w:rPr>
          <w:rFonts w:asciiTheme="minorHAnsi" w:eastAsia="Calibri" w:hAnsiTheme="minorHAnsi"/>
          <w:b/>
          <w:sz w:val="20"/>
          <w:szCs w:val="22"/>
          <w:lang w:eastAsia="en-US"/>
        </w:rPr>
        <w:t>83-320 Sulęczyno</w:t>
      </w:r>
    </w:p>
    <w:p w:rsidR="006048F1" w:rsidRPr="00ED0566" w:rsidRDefault="006048F1" w:rsidP="006048F1">
      <w:pPr>
        <w:spacing w:line="276" w:lineRule="auto"/>
        <w:ind w:left="6379"/>
        <w:jc w:val="both"/>
        <w:rPr>
          <w:rFonts w:asciiTheme="minorHAnsi" w:eastAsia="Calibri" w:hAnsiTheme="minorHAnsi"/>
          <w:b/>
          <w:sz w:val="14"/>
          <w:szCs w:val="16"/>
          <w:lang w:eastAsia="en-US"/>
        </w:rPr>
      </w:pPr>
    </w:p>
    <w:p w:rsidR="006048F1" w:rsidRPr="00EE7279" w:rsidRDefault="006048F1" w:rsidP="00EE7279">
      <w:pPr>
        <w:spacing w:before="120" w:line="276" w:lineRule="auto"/>
        <w:jc w:val="center"/>
        <w:rPr>
          <w:rFonts w:asciiTheme="minorHAnsi" w:eastAsia="Calibri" w:hAnsiTheme="minorHAnsi" w:cs="Arial"/>
          <w:b/>
          <w:sz w:val="22"/>
          <w:szCs w:val="22"/>
          <w:u w:val="single"/>
          <w:lang w:eastAsia="en-US"/>
        </w:rPr>
      </w:pPr>
      <w:r w:rsidRPr="00EE7279">
        <w:rPr>
          <w:rFonts w:asciiTheme="minorHAnsi" w:eastAsia="Calibri" w:hAnsiTheme="minorHAnsi" w:cs="Arial"/>
          <w:b/>
          <w:sz w:val="22"/>
          <w:szCs w:val="22"/>
          <w:u w:val="single"/>
          <w:lang w:eastAsia="en-US"/>
        </w:rPr>
        <w:t xml:space="preserve">Oświadczenie wykonawcy </w:t>
      </w:r>
    </w:p>
    <w:p w:rsidR="006048F1" w:rsidRPr="00EE7279" w:rsidRDefault="006048F1" w:rsidP="00EE7279">
      <w:pPr>
        <w:spacing w:after="120" w:line="276" w:lineRule="auto"/>
        <w:jc w:val="center"/>
        <w:rPr>
          <w:rFonts w:asciiTheme="minorHAnsi" w:eastAsia="Calibri" w:hAnsiTheme="minorHAnsi" w:cs="Arial"/>
          <w:b/>
          <w:sz w:val="22"/>
          <w:szCs w:val="22"/>
          <w:u w:val="single"/>
          <w:lang w:eastAsia="en-US"/>
        </w:rPr>
      </w:pPr>
      <w:r w:rsidRPr="00EE7279">
        <w:rPr>
          <w:rFonts w:asciiTheme="minorHAnsi" w:eastAsia="Calibri" w:hAnsiTheme="minorHAnsi" w:cs="Arial"/>
          <w:b/>
          <w:sz w:val="22"/>
          <w:szCs w:val="22"/>
          <w:u w:val="single"/>
          <w:lang w:eastAsia="en-US"/>
        </w:rPr>
        <w:t>DOTYCZĄCE GRUPY KAPITAŁOWEJ</w:t>
      </w:r>
    </w:p>
    <w:p w:rsidR="006048F1" w:rsidRPr="00ED0566" w:rsidRDefault="006048F1" w:rsidP="006048F1">
      <w:pPr>
        <w:spacing w:before="120" w:after="120" w:line="276" w:lineRule="auto"/>
        <w:ind w:firstLine="708"/>
        <w:jc w:val="both"/>
        <w:rPr>
          <w:rFonts w:asciiTheme="minorHAnsi" w:eastAsia="Calibri" w:hAnsiTheme="minorHAnsi" w:cs="Arial"/>
          <w:i/>
          <w:sz w:val="20"/>
          <w:szCs w:val="22"/>
          <w:lang w:eastAsia="en-US"/>
        </w:rPr>
      </w:pPr>
      <w:r w:rsidRPr="00ED0566">
        <w:rPr>
          <w:rFonts w:asciiTheme="minorHAnsi" w:eastAsia="Calibri" w:hAnsiTheme="minorHAnsi" w:cs="Arial"/>
          <w:sz w:val="20"/>
          <w:szCs w:val="22"/>
          <w:lang w:eastAsia="en-US"/>
        </w:rPr>
        <w:t>Ubiegając się o udzielenie zamówienia publicznego pn</w:t>
      </w:r>
      <w:r w:rsidRPr="00D0581F">
        <w:rPr>
          <w:rFonts w:asciiTheme="minorHAnsi" w:eastAsia="Calibri" w:hAnsiTheme="minorHAnsi" w:cs="Arial"/>
          <w:sz w:val="20"/>
          <w:szCs w:val="22"/>
          <w:lang w:eastAsia="en-US"/>
        </w:rPr>
        <w:t xml:space="preserve">. </w:t>
      </w:r>
      <w:r w:rsidR="00D0581F" w:rsidRPr="00D0581F">
        <w:rPr>
          <w:rFonts w:asciiTheme="minorHAnsi" w:eastAsia="Calibri" w:hAnsiTheme="minorHAnsi" w:cs="Arial"/>
          <w:b/>
          <w:sz w:val="20"/>
          <w:szCs w:val="22"/>
          <w:lang w:eastAsia="en-US"/>
        </w:rPr>
        <w:t>„Remonty dróg wewnętrznych – usuwanie skutków klęski żywiołowej”</w:t>
      </w:r>
      <w:r w:rsidRPr="00D0581F">
        <w:rPr>
          <w:rFonts w:asciiTheme="minorHAnsi" w:eastAsia="Calibri" w:hAnsiTheme="minorHAnsi" w:cs="Arial"/>
          <w:sz w:val="20"/>
          <w:szCs w:val="22"/>
          <w:lang w:eastAsia="en-US"/>
        </w:rPr>
        <w:t>,</w:t>
      </w:r>
      <w:r w:rsidR="007B04DC">
        <w:rPr>
          <w:rFonts w:asciiTheme="minorHAnsi" w:eastAsia="Calibri" w:hAnsiTheme="minorHAnsi" w:cs="Arial"/>
          <w:sz w:val="20"/>
          <w:szCs w:val="22"/>
          <w:lang w:eastAsia="en-US"/>
        </w:rPr>
        <w:t xml:space="preserve"> dla części nr …</w:t>
      </w:r>
      <w:r w:rsidR="00E6580B">
        <w:rPr>
          <w:rFonts w:asciiTheme="minorHAnsi" w:eastAsia="Calibri" w:hAnsiTheme="minorHAnsi" w:cs="Arial"/>
          <w:sz w:val="20"/>
          <w:szCs w:val="22"/>
          <w:lang w:eastAsia="en-US"/>
        </w:rPr>
        <w:t>……………………………</w:t>
      </w:r>
      <w:r w:rsidR="00D0581F">
        <w:rPr>
          <w:rFonts w:asciiTheme="minorHAnsi" w:eastAsia="Calibri" w:hAnsiTheme="minorHAnsi" w:cs="Arial"/>
          <w:sz w:val="20"/>
          <w:szCs w:val="22"/>
          <w:lang w:eastAsia="en-US"/>
        </w:rPr>
        <w:t>…………….</w:t>
      </w:r>
      <w:r w:rsidR="00E6580B">
        <w:rPr>
          <w:rFonts w:asciiTheme="minorHAnsi" w:eastAsia="Calibri" w:hAnsiTheme="minorHAnsi" w:cs="Arial"/>
          <w:sz w:val="20"/>
          <w:szCs w:val="22"/>
          <w:lang w:eastAsia="en-US"/>
        </w:rPr>
        <w:t>……</w:t>
      </w:r>
      <w:r w:rsidR="007B04DC">
        <w:rPr>
          <w:rFonts w:asciiTheme="minorHAnsi" w:eastAsia="Calibri" w:hAnsiTheme="minorHAnsi" w:cs="Arial"/>
          <w:sz w:val="20"/>
          <w:szCs w:val="22"/>
          <w:lang w:eastAsia="en-US"/>
        </w:rPr>
        <w:t>….</w:t>
      </w:r>
      <w:r w:rsidRPr="00ED0566">
        <w:rPr>
          <w:rFonts w:asciiTheme="minorHAnsi" w:eastAsia="Calibri" w:hAnsiTheme="minorHAnsi" w:cs="Arial"/>
          <w:i/>
          <w:sz w:val="20"/>
          <w:szCs w:val="22"/>
          <w:lang w:eastAsia="en-US"/>
        </w:rPr>
        <w:t xml:space="preserve"> </w:t>
      </w:r>
      <w:r w:rsidRPr="00ED0566">
        <w:rPr>
          <w:rFonts w:asciiTheme="minorHAnsi" w:eastAsia="Calibri" w:hAnsiTheme="minorHAnsi" w:cs="Arial"/>
          <w:sz w:val="20"/>
          <w:szCs w:val="22"/>
          <w:lang w:eastAsia="en-US"/>
        </w:rPr>
        <w:t xml:space="preserve">prowadzonego przez Gminę </w:t>
      </w:r>
      <w:r w:rsidR="005408F6">
        <w:rPr>
          <w:rFonts w:asciiTheme="minorHAnsi" w:eastAsia="Calibri" w:hAnsiTheme="minorHAnsi" w:cs="Arial"/>
          <w:sz w:val="20"/>
          <w:szCs w:val="22"/>
          <w:lang w:eastAsia="en-US"/>
        </w:rPr>
        <w:t>Sulęczyno, ul. Kaszubska 26, 83-320 Sulęczyno</w:t>
      </w:r>
      <w:r w:rsidRPr="00ED0566">
        <w:rPr>
          <w:rFonts w:asciiTheme="minorHAnsi" w:eastAsia="Calibri" w:hAnsiTheme="minorHAnsi" w:cs="Arial"/>
          <w:i/>
          <w:sz w:val="20"/>
          <w:szCs w:val="22"/>
          <w:lang w:eastAsia="en-US"/>
        </w:rPr>
        <w:t>, w imieniu reprezentowanego przeze mnie Wykonawcy oświadczam, że:</w:t>
      </w:r>
    </w:p>
    <w:p w:rsidR="006048F1" w:rsidRPr="00ED0566" w:rsidRDefault="006048F1" w:rsidP="006048F1">
      <w:pPr>
        <w:spacing w:before="120" w:after="120" w:line="276" w:lineRule="auto"/>
        <w:jc w:val="both"/>
        <w:rPr>
          <w:rFonts w:asciiTheme="minorHAnsi" w:eastAsia="Calibri" w:hAnsiTheme="minorHAnsi" w:cs="Arial"/>
          <w:b/>
          <w:i/>
          <w:sz w:val="20"/>
          <w:szCs w:val="22"/>
          <w:lang w:eastAsia="en-US"/>
        </w:rPr>
      </w:pPr>
      <w:r w:rsidRPr="00ED0566">
        <w:rPr>
          <w:rFonts w:asciiTheme="minorHAnsi" w:eastAsia="Calibri" w:hAnsiTheme="minorHAnsi" w:cs="Arial"/>
          <w:i/>
          <w:sz w:val="20"/>
          <w:szCs w:val="22"/>
          <w:lang w:eastAsia="en-US"/>
        </w:rPr>
        <w:t>1) należę do tej samej grupy kapitałowej, o której mowa w art</w:t>
      </w:r>
      <w:r w:rsidR="005408F6">
        <w:rPr>
          <w:rFonts w:asciiTheme="minorHAnsi" w:eastAsia="Calibri" w:hAnsiTheme="minorHAnsi" w:cs="Arial"/>
          <w:i/>
          <w:sz w:val="20"/>
          <w:szCs w:val="22"/>
          <w:lang w:eastAsia="en-US"/>
        </w:rPr>
        <w:t xml:space="preserve">. 24 ust. 1 pkt 23 ustawy </w:t>
      </w:r>
      <w:proofErr w:type="spellStart"/>
      <w:r w:rsidR="005408F6">
        <w:rPr>
          <w:rFonts w:asciiTheme="minorHAnsi" w:eastAsia="Calibri" w:hAnsiTheme="minorHAnsi" w:cs="Arial"/>
          <w:i/>
          <w:sz w:val="20"/>
          <w:szCs w:val="22"/>
          <w:lang w:eastAsia="en-US"/>
        </w:rPr>
        <w:t>Pzp</w:t>
      </w:r>
      <w:proofErr w:type="spellEnd"/>
      <w:r w:rsidR="005408F6">
        <w:rPr>
          <w:rFonts w:asciiTheme="minorHAnsi" w:eastAsia="Calibri" w:hAnsiTheme="minorHAnsi" w:cs="Arial"/>
          <w:i/>
          <w:sz w:val="20"/>
          <w:szCs w:val="22"/>
          <w:lang w:eastAsia="en-US"/>
        </w:rPr>
        <w:t xml:space="preserve">, </w:t>
      </w:r>
      <w:r w:rsidRPr="00ED0566">
        <w:rPr>
          <w:rFonts w:asciiTheme="minorHAnsi" w:eastAsia="Calibri" w:hAnsiTheme="minorHAnsi" w:cs="Arial"/>
          <w:i/>
          <w:sz w:val="20"/>
          <w:szCs w:val="22"/>
          <w:lang w:eastAsia="en-US"/>
        </w:rPr>
        <w:t>w skład której wchodzą następujące podmioty:</w:t>
      </w:r>
      <w:r w:rsidRPr="00ED0566">
        <w:rPr>
          <w:rFonts w:asciiTheme="minorHAnsi" w:eastAsia="Calibri" w:hAnsiTheme="minorHAnsi" w:cs="Arial"/>
          <w:b/>
          <w:i/>
          <w:sz w:val="20"/>
          <w:szCs w:val="22"/>
          <w:lang w:eastAsia="en-US"/>
        </w:rPr>
        <w:t xml:space="preserve"> (*)</w:t>
      </w:r>
    </w:p>
    <w:p w:rsidR="006048F1" w:rsidRPr="00ED0566" w:rsidRDefault="006048F1" w:rsidP="006048F1">
      <w:pPr>
        <w:spacing w:before="120" w:after="120" w:line="276" w:lineRule="auto"/>
        <w:jc w:val="both"/>
        <w:rPr>
          <w:rFonts w:asciiTheme="minorHAnsi" w:eastAsia="Calibri" w:hAnsiTheme="minorHAnsi" w:cs="Arial"/>
          <w:i/>
          <w:sz w:val="20"/>
          <w:szCs w:val="22"/>
          <w:lang w:eastAsia="en-US"/>
        </w:rPr>
      </w:pPr>
      <w:r w:rsidRPr="00ED0566">
        <w:rPr>
          <w:rFonts w:asciiTheme="minorHAnsi" w:eastAsia="Calibri" w:hAnsiTheme="minorHAnsi" w:cs="Arial"/>
          <w:i/>
          <w:sz w:val="20"/>
          <w:szCs w:val="22"/>
          <w:lang w:eastAsia="en-US"/>
        </w:rPr>
        <w:t>……………………………………………………………………………</w:t>
      </w:r>
    </w:p>
    <w:p w:rsidR="006048F1" w:rsidRPr="00ED0566" w:rsidRDefault="006048F1" w:rsidP="006048F1">
      <w:pPr>
        <w:spacing w:before="120" w:after="120" w:line="276" w:lineRule="auto"/>
        <w:jc w:val="both"/>
        <w:rPr>
          <w:rFonts w:asciiTheme="minorHAnsi" w:eastAsia="Calibri" w:hAnsiTheme="minorHAnsi" w:cs="Arial"/>
          <w:i/>
          <w:sz w:val="20"/>
          <w:szCs w:val="22"/>
          <w:lang w:eastAsia="en-US"/>
        </w:rPr>
      </w:pPr>
      <w:r w:rsidRPr="00ED0566">
        <w:rPr>
          <w:rFonts w:asciiTheme="minorHAnsi" w:eastAsia="Calibri" w:hAnsiTheme="minorHAnsi" w:cs="Arial"/>
          <w:i/>
          <w:sz w:val="20"/>
          <w:szCs w:val="22"/>
          <w:lang w:eastAsia="en-US"/>
        </w:rPr>
        <w:t>……………………………………………………………………………</w:t>
      </w:r>
    </w:p>
    <w:p w:rsidR="006048F1" w:rsidRPr="00ED0566" w:rsidRDefault="006048F1" w:rsidP="006048F1">
      <w:pPr>
        <w:spacing w:before="120" w:after="120" w:line="276" w:lineRule="auto"/>
        <w:jc w:val="both"/>
        <w:rPr>
          <w:rFonts w:asciiTheme="minorHAnsi" w:eastAsia="Calibri" w:hAnsiTheme="minorHAnsi" w:cs="Arial"/>
          <w:i/>
          <w:sz w:val="20"/>
          <w:szCs w:val="22"/>
          <w:lang w:eastAsia="en-US"/>
        </w:rPr>
      </w:pPr>
      <w:r w:rsidRPr="00ED0566">
        <w:rPr>
          <w:rFonts w:asciiTheme="minorHAnsi" w:eastAsia="Calibri" w:hAnsiTheme="minorHAnsi" w:cs="Arial"/>
          <w:i/>
          <w:sz w:val="20"/>
          <w:szCs w:val="22"/>
          <w:lang w:eastAsia="en-US"/>
        </w:rPr>
        <w:t>……………………………………………………………………………</w:t>
      </w:r>
    </w:p>
    <w:p w:rsidR="006048F1" w:rsidRPr="00ED0566" w:rsidRDefault="006048F1" w:rsidP="006048F1">
      <w:pPr>
        <w:spacing w:before="120" w:after="120" w:line="276" w:lineRule="auto"/>
        <w:jc w:val="both"/>
        <w:rPr>
          <w:rFonts w:asciiTheme="minorHAnsi" w:eastAsia="Calibri" w:hAnsiTheme="minorHAnsi" w:cs="Arial"/>
          <w:i/>
          <w:sz w:val="20"/>
          <w:szCs w:val="22"/>
          <w:lang w:eastAsia="en-US"/>
        </w:rPr>
      </w:pPr>
      <w:r w:rsidRPr="00ED0566">
        <w:rPr>
          <w:rFonts w:asciiTheme="minorHAnsi" w:eastAsia="Calibri" w:hAnsiTheme="minorHAnsi" w:cs="Arial"/>
          <w:i/>
          <w:sz w:val="20"/>
          <w:szCs w:val="22"/>
          <w:lang w:eastAsia="en-US"/>
        </w:rPr>
        <w:t>……………………………………………………………………………</w:t>
      </w:r>
    </w:p>
    <w:p w:rsidR="006048F1" w:rsidRPr="00ED0566" w:rsidRDefault="006048F1" w:rsidP="006048F1">
      <w:pPr>
        <w:spacing w:before="120" w:after="120" w:line="276" w:lineRule="auto"/>
        <w:jc w:val="both"/>
        <w:rPr>
          <w:rFonts w:asciiTheme="minorHAnsi" w:eastAsia="Calibri" w:hAnsiTheme="minorHAnsi" w:cs="Arial"/>
          <w:i/>
          <w:sz w:val="20"/>
          <w:szCs w:val="22"/>
          <w:lang w:eastAsia="en-US"/>
        </w:rPr>
      </w:pPr>
      <w:r w:rsidRPr="00ED0566">
        <w:rPr>
          <w:rFonts w:asciiTheme="minorHAnsi" w:eastAsia="Calibri" w:hAnsiTheme="minorHAnsi" w:cs="Arial"/>
          <w:i/>
          <w:sz w:val="20"/>
          <w:szCs w:val="22"/>
          <w:lang w:eastAsia="en-US"/>
        </w:rPr>
        <w:t>……………………………………………………………………………</w:t>
      </w:r>
    </w:p>
    <w:p w:rsidR="006048F1" w:rsidRPr="00ED0566" w:rsidRDefault="006048F1" w:rsidP="006048F1">
      <w:pPr>
        <w:spacing w:before="120" w:after="120" w:line="276" w:lineRule="auto"/>
        <w:jc w:val="both"/>
        <w:rPr>
          <w:rFonts w:asciiTheme="minorHAnsi" w:eastAsia="Calibri" w:hAnsiTheme="minorHAnsi" w:cs="Arial"/>
          <w:b/>
          <w:i/>
          <w:sz w:val="20"/>
          <w:szCs w:val="22"/>
          <w:lang w:eastAsia="en-US"/>
        </w:rPr>
      </w:pPr>
      <w:r w:rsidRPr="00ED0566">
        <w:rPr>
          <w:rFonts w:asciiTheme="minorHAnsi" w:eastAsia="Calibri" w:hAnsiTheme="minorHAnsi" w:cs="Arial"/>
          <w:i/>
          <w:sz w:val="20"/>
          <w:szCs w:val="22"/>
          <w:lang w:eastAsia="en-US"/>
        </w:rPr>
        <w:t xml:space="preserve">2) nie należę do grupy kapitałowej, o której mowa w art. 24 ust. 1 pkt 23 ustawy </w:t>
      </w:r>
      <w:proofErr w:type="spellStart"/>
      <w:r w:rsidRPr="00ED0566">
        <w:rPr>
          <w:rFonts w:asciiTheme="minorHAnsi" w:eastAsia="Calibri" w:hAnsiTheme="minorHAnsi" w:cs="Arial"/>
          <w:i/>
          <w:sz w:val="20"/>
          <w:szCs w:val="22"/>
          <w:lang w:eastAsia="en-US"/>
        </w:rPr>
        <w:t>Pzp</w:t>
      </w:r>
      <w:proofErr w:type="spellEnd"/>
      <w:r w:rsidRPr="00ED0566">
        <w:rPr>
          <w:rFonts w:asciiTheme="minorHAnsi" w:eastAsia="Calibri" w:hAnsiTheme="minorHAnsi" w:cs="Arial"/>
          <w:b/>
          <w:i/>
          <w:sz w:val="20"/>
          <w:szCs w:val="22"/>
          <w:lang w:eastAsia="en-US"/>
        </w:rPr>
        <w:t xml:space="preserve"> (*)</w:t>
      </w:r>
    </w:p>
    <w:p w:rsidR="006048F1" w:rsidRPr="00ED0566" w:rsidRDefault="006048F1" w:rsidP="006048F1">
      <w:pPr>
        <w:spacing w:before="120" w:after="120" w:line="276" w:lineRule="auto"/>
        <w:jc w:val="both"/>
        <w:rPr>
          <w:rFonts w:asciiTheme="minorHAnsi" w:eastAsia="Calibri" w:hAnsiTheme="minorHAnsi" w:cs="Arial"/>
          <w:b/>
          <w:i/>
          <w:sz w:val="20"/>
          <w:szCs w:val="22"/>
          <w:lang w:eastAsia="en-US"/>
        </w:rPr>
      </w:pPr>
      <w:r w:rsidRPr="00ED0566">
        <w:rPr>
          <w:rFonts w:asciiTheme="minorHAnsi" w:eastAsia="Calibri" w:hAnsiTheme="minorHAnsi" w:cs="Arial"/>
          <w:b/>
          <w:i/>
          <w:sz w:val="20"/>
          <w:szCs w:val="22"/>
          <w:lang w:eastAsia="en-US"/>
        </w:rPr>
        <w:t>(*) – niepotrzebne skreślić</w:t>
      </w:r>
    </w:p>
    <w:p w:rsidR="006048F1" w:rsidRPr="00ED0566" w:rsidRDefault="006048F1" w:rsidP="006048F1">
      <w:pPr>
        <w:spacing w:before="120" w:after="120" w:line="276" w:lineRule="auto"/>
        <w:jc w:val="both"/>
        <w:rPr>
          <w:rFonts w:asciiTheme="minorHAnsi" w:eastAsia="Calibri" w:hAnsiTheme="minorHAnsi" w:cs="Arial"/>
          <w:i/>
          <w:sz w:val="14"/>
          <w:szCs w:val="16"/>
          <w:lang w:eastAsia="en-US"/>
        </w:rPr>
      </w:pPr>
    </w:p>
    <w:p w:rsidR="006048F1" w:rsidRPr="00ED0566" w:rsidRDefault="006048F1" w:rsidP="006048F1">
      <w:pPr>
        <w:spacing w:before="120" w:line="276" w:lineRule="auto"/>
        <w:jc w:val="both"/>
        <w:rPr>
          <w:rFonts w:asciiTheme="minorHAnsi" w:eastAsia="Calibri" w:hAnsiTheme="minorHAnsi" w:cs="Arial"/>
          <w:b/>
          <w:i/>
          <w:sz w:val="20"/>
          <w:szCs w:val="22"/>
          <w:lang w:eastAsia="en-US"/>
        </w:rPr>
      </w:pPr>
      <w:r w:rsidRPr="00ED0566">
        <w:rPr>
          <w:rFonts w:asciiTheme="minorHAnsi" w:eastAsia="Calibri" w:hAnsiTheme="minorHAnsi" w:cs="Arial"/>
          <w:b/>
          <w:i/>
          <w:sz w:val="20"/>
          <w:szCs w:val="22"/>
          <w:lang w:eastAsia="en-US"/>
        </w:rPr>
        <w:t xml:space="preserve">Na podstawie art. 24 ust. 11 ustawy </w:t>
      </w:r>
      <w:proofErr w:type="spellStart"/>
      <w:r w:rsidRPr="00ED0566">
        <w:rPr>
          <w:rFonts w:asciiTheme="minorHAnsi" w:eastAsia="Calibri" w:hAnsiTheme="minorHAnsi" w:cs="Arial"/>
          <w:b/>
          <w:i/>
          <w:sz w:val="20"/>
          <w:szCs w:val="22"/>
          <w:lang w:eastAsia="en-US"/>
        </w:rPr>
        <w:t>Pzp</w:t>
      </w:r>
      <w:proofErr w:type="spellEnd"/>
      <w:r w:rsidRPr="00ED0566">
        <w:rPr>
          <w:rFonts w:asciiTheme="minorHAnsi" w:eastAsia="Calibri" w:hAnsiTheme="minorHAnsi" w:cs="Arial"/>
          <w:b/>
          <w:i/>
          <w:sz w:val="20"/>
          <w:szCs w:val="22"/>
          <w:lang w:eastAsia="en-US"/>
        </w:rPr>
        <w:t xml:space="preserve"> Wykonawca </w:t>
      </w:r>
      <w:r w:rsidRPr="00ED0566">
        <w:rPr>
          <w:rFonts w:asciiTheme="minorHAnsi" w:eastAsia="Calibri" w:hAnsiTheme="minorHAnsi" w:cs="Arial"/>
          <w:b/>
          <w:i/>
          <w:sz w:val="20"/>
          <w:szCs w:val="22"/>
          <w:u w:val="single"/>
          <w:lang w:eastAsia="en-US"/>
        </w:rPr>
        <w:t xml:space="preserve">w terminie 3 dni od zamieszczenia na stronie internetowej informacji, o której mowa w art. 86 ust. 5 ustawy </w:t>
      </w:r>
      <w:proofErr w:type="spellStart"/>
      <w:r w:rsidRPr="00ED0566">
        <w:rPr>
          <w:rFonts w:asciiTheme="minorHAnsi" w:eastAsia="Calibri" w:hAnsiTheme="minorHAnsi" w:cs="Arial"/>
          <w:b/>
          <w:i/>
          <w:sz w:val="20"/>
          <w:szCs w:val="22"/>
          <w:u w:val="single"/>
          <w:lang w:eastAsia="en-US"/>
        </w:rPr>
        <w:t>Pzp</w:t>
      </w:r>
      <w:proofErr w:type="spellEnd"/>
      <w:r w:rsidRPr="00ED0566">
        <w:rPr>
          <w:rFonts w:asciiTheme="minorHAnsi" w:eastAsia="Calibri" w:hAnsiTheme="minorHAnsi" w:cs="Arial"/>
          <w:b/>
          <w:i/>
          <w:sz w:val="20"/>
          <w:szCs w:val="22"/>
          <w:u w:val="single"/>
          <w:lang w:eastAsia="en-US"/>
        </w:rPr>
        <w:t xml:space="preserve"> </w:t>
      </w:r>
      <w:r w:rsidRPr="00ED0566">
        <w:rPr>
          <w:rFonts w:asciiTheme="minorHAnsi" w:eastAsia="Calibri" w:hAnsiTheme="minorHAnsi" w:cs="Arial"/>
          <w:b/>
          <w:i/>
          <w:sz w:val="20"/>
          <w:szCs w:val="22"/>
          <w:lang w:eastAsia="en-US"/>
        </w:rPr>
        <w:t xml:space="preserve">(tj. o Wykonawcach, którzy złożyli oferty) ma obowiązek przekazać zamawiającemu oświadczenie o przynależności lub braku przynależności do tej samej grupy kapitałowej, w rozumieniu ustawy z dnia 16 lutego 2007 r. o ochronie konkurencji i konsumentów </w:t>
      </w:r>
      <w:r w:rsidRPr="00B1517B">
        <w:rPr>
          <w:rFonts w:asciiTheme="minorHAnsi" w:eastAsia="Calibri" w:hAnsiTheme="minorHAnsi" w:cs="Arial"/>
          <w:b/>
          <w:i/>
          <w:sz w:val="20"/>
          <w:szCs w:val="22"/>
          <w:lang w:eastAsia="en-US"/>
        </w:rPr>
        <w:t>(</w:t>
      </w:r>
      <w:r w:rsidR="00B1517B" w:rsidRPr="00B1517B">
        <w:rPr>
          <w:rFonts w:asciiTheme="minorHAnsi" w:eastAsia="Calibri" w:hAnsiTheme="minorHAnsi" w:cs="Arial"/>
          <w:b/>
          <w:i/>
          <w:sz w:val="20"/>
          <w:szCs w:val="22"/>
          <w:lang w:eastAsia="en-US"/>
        </w:rPr>
        <w:t xml:space="preserve">tj. </w:t>
      </w:r>
      <w:r w:rsidRPr="00B1517B">
        <w:rPr>
          <w:rFonts w:asciiTheme="minorHAnsi" w:eastAsia="Calibri" w:hAnsiTheme="minorHAnsi" w:cs="Arial"/>
          <w:b/>
          <w:i/>
          <w:sz w:val="20"/>
          <w:szCs w:val="22"/>
          <w:lang w:eastAsia="en-US"/>
        </w:rPr>
        <w:t xml:space="preserve">Dz. U. z 2015 r. poz. 184 z </w:t>
      </w:r>
      <w:proofErr w:type="spellStart"/>
      <w:r w:rsidR="00B1517B" w:rsidRPr="00B1517B">
        <w:rPr>
          <w:rFonts w:asciiTheme="minorHAnsi" w:eastAsia="Calibri" w:hAnsiTheme="minorHAnsi" w:cs="Arial"/>
          <w:b/>
          <w:i/>
          <w:sz w:val="20"/>
          <w:szCs w:val="22"/>
          <w:lang w:eastAsia="en-US"/>
        </w:rPr>
        <w:t>późn</w:t>
      </w:r>
      <w:proofErr w:type="spellEnd"/>
      <w:r w:rsidR="00B1517B" w:rsidRPr="00B1517B">
        <w:rPr>
          <w:rFonts w:asciiTheme="minorHAnsi" w:eastAsia="Calibri" w:hAnsiTheme="minorHAnsi" w:cs="Arial"/>
          <w:b/>
          <w:i/>
          <w:sz w:val="20"/>
          <w:szCs w:val="22"/>
          <w:lang w:eastAsia="en-US"/>
        </w:rPr>
        <w:t xml:space="preserve">. </w:t>
      </w:r>
      <w:r w:rsidRPr="00B1517B">
        <w:rPr>
          <w:rFonts w:asciiTheme="minorHAnsi" w:eastAsia="Calibri" w:hAnsiTheme="minorHAnsi" w:cs="Arial"/>
          <w:b/>
          <w:i/>
          <w:sz w:val="20"/>
          <w:szCs w:val="22"/>
          <w:lang w:eastAsia="en-US"/>
        </w:rPr>
        <w:t xml:space="preserve">zm.) </w:t>
      </w:r>
    </w:p>
    <w:p w:rsidR="006048F1" w:rsidRPr="00ED0566" w:rsidRDefault="006048F1" w:rsidP="006048F1">
      <w:pPr>
        <w:spacing w:line="276" w:lineRule="auto"/>
        <w:jc w:val="both"/>
        <w:rPr>
          <w:rFonts w:asciiTheme="minorHAnsi" w:eastAsia="Calibri" w:hAnsiTheme="minorHAnsi" w:cs="Arial"/>
          <w:b/>
          <w:i/>
          <w:sz w:val="14"/>
          <w:szCs w:val="16"/>
          <w:lang w:eastAsia="en-US"/>
        </w:rPr>
      </w:pPr>
    </w:p>
    <w:p w:rsidR="006048F1" w:rsidRPr="00ED0566" w:rsidRDefault="006048F1" w:rsidP="006048F1">
      <w:pPr>
        <w:spacing w:line="276" w:lineRule="auto"/>
        <w:jc w:val="both"/>
        <w:rPr>
          <w:rFonts w:asciiTheme="minorHAnsi" w:eastAsia="Calibri" w:hAnsiTheme="minorHAnsi" w:cs="Arial"/>
          <w:i/>
          <w:sz w:val="20"/>
          <w:szCs w:val="22"/>
          <w:lang w:eastAsia="en-US"/>
        </w:rPr>
      </w:pPr>
      <w:r w:rsidRPr="00ED0566">
        <w:rPr>
          <w:rFonts w:asciiTheme="minorHAnsi" w:eastAsia="Calibri" w:hAnsiTheme="minorHAnsi" w:cs="Arial"/>
          <w:i/>
          <w:sz w:val="20"/>
          <w:szCs w:val="22"/>
          <w:lang w:eastAsia="en-US"/>
        </w:rPr>
        <w:t>Wraz ze złożeniem oświadczenia wykonawca może przedstawić dowody, że powiązania z innym wykonawcą nie prowadzą do zakłócenia konkurencji w postępowaniu o udzielenie zamówienia.</w:t>
      </w:r>
    </w:p>
    <w:p w:rsidR="006048F1" w:rsidRPr="00ED0566" w:rsidRDefault="006048F1" w:rsidP="006048F1">
      <w:pPr>
        <w:spacing w:before="120" w:after="120" w:line="276" w:lineRule="auto"/>
        <w:jc w:val="both"/>
        <w:rPr>
          <w:rFonts w:asciiTheme="minorHAnsi" w:eastAsia="Calibri" w:hAnsiTheme="minorHAnsi" w:cs="Arial"/>
          <w:i/>
          <w:sz w:val="18"/>
          <w:szCs w:val="20"/>
          <w:lang w:eastAsia="en-US"/>
        </w:rPr>
      </w:pPr>
    </w:p>
    <w:p w:rsidR="006048F1" w:rsidRPr="00ED0566" w:rsidRDefault="006048F1" w:rsidP="006048F1">
      <w:pPr>
        <w:spacing w:before="120" w:after="120" w:line="276" w:lineRule="auto"/>
        <w:jc w:val="both"/>
        <w:rPr>
          <w:rFonts w:asciiTheme="minorHAnsi" w:eastAsia="Calibri" w:hAnsiTheme="minorHAnsi" w:cs="Arial"/>
          <w:sz w:val="18"/>
          <w:szCs w:val="20"/>
          <w:lang w:eastAsia="en-US"/>
        </w:rPr>
      </w:pPr>
      <w:r w:rsidRPr="00ED0566">
        <w:rPr>
          <w:rFonts w:asciiTheme="minorHAnsi" w:eastAsia="Calibri" w:hAnsiTheme="minorHAnsi" w:cs="Arial"/>
          <w:sz w:val="18"/>
          <w:szCs w:val="20"/>
          <w:lang w:eastAsia="en-US"/>
        </w:rPr>
        <w:t xml:space="preserve">……………………………….….……. </w:t>
      </w:r>
      <w:r w:rsidRPr="00ED0566">
        <w:rPr>
          <w:rFonts w:asciiTheme="minorHAnsi" w:eastAsia="Calibri" w:hAnsiTheme="minorHAnsi" w:cs="Arial"/>
          <w:i/>
          <w:sz w:val="14"/>
          <w:szCs w:val="16"/>
          <w:lang w:eastAsia="en-US"/>
        </w:rPr>
        <w:t>(miejscowość),</w:t>
      </w:r>
      <w:r w:rsidRPr="00ED0566">
        <w:rPr>
          <w:rFonts w:asciiTheme="minorHAnsi" w:eastAsia="Calibri" w:hAnsiTheme="minorHAnsi" w:cs="Arial"/>
          <w:i/>
          <w:sz w:val="18"/>
          <w:szCs w:val="20"/>
          <w:lang w:eastAsia="en-US"/>
        </w:rPr>
        <w:t xml:space="preserve"> </w:t>
      </w:r>
      <w:r w:rsidRPr="00ED0566">
        <w:rPr>
          <w:rFonts w:asciiTheme="minorHAnsi" w:eastAsia="Calibri" w:hAnsiTheme="minorHAnsi" w:cs="Arial"/>
          <w:sz w:val="20"/>
          <w:szCs w:val="21"/>
          <w:lang w:eastAsia="en-US"/>
        </w:rPr>
        <w:t>dnia ………………..………. r.</w:t>
      </w:r>
      <w:r w:rsidRPr="00ED0566">
        <w:rPr>
          <w:rFonts w:asciiTheme="minorHAnsi" w:eastAsia="Calibri" w:hAnsiTheme="minorHAnsi" w:cs="Arial"/>
          <w:sz w:val="18"/>
          <w:szCs w:val="20"/>
          <w:lang w:eastAsia="en-US"/>
        </w:rPr>
        <w:t xml:space="preserve"> </w:t>
      </w:r>
    </w:p>
    <w:p w:rsidR="006048F1" w:rsidRPr="00ED0566" w:rsidRDefault="006048F1" w:rsidP="00D0581F">
      <w:pPr>
        <w:spacing w:line="276" w:lineRule="auto"/>
        <w:jc w:val="both"/>
        <w:rPr>
          <w:rFonts w:asciiTheme="minorHAnsi" w:eastAsia="Calibri" w:hAnsiTheme="minorHAnsi" w:cs="Arial"/>
          <w:sz w:val="18"/>
          <w:szCs w:val="20"/>
          <w:lang w:eastAsia="en-US"/>
        </w:rPr>
      </w:pPr>
      <w:r w:rsidRPr="00ED0566">
        <w:rPr>
          <w:rFonts w:asciiTheme="minorHAnsi" w:eastAsia="Calibri" w:hAnsiTheme="minorHAnsi" w:cs="Arial"/>
          <w:sz w:val="18"/>
          <w:szCs w:val="20"/>
          <w:lang w:eastAsia="en-US"/>
        </w:rPr>
        <w:tab/>
      </w:r>
      <w:r w:rsidRPr="00ED0566">
        <w:rPr>
          <w:rFonts w:asciiTheme="minorHAnsi" w:eastAsia="Calibri" w:hAnsiTheme="minorHAnsi" w:cs="Arial"/>
          <w:sz w:val="18"/>
          <w:szCs w:val="20"/>
          <w:lang w:eastAsia="en-US"/>
        </w:rPr>
        <w:tab/>
      </w:r>
      <w:r w:rsidRPr="00ED0566">
        <w:rPr>
          <w:rFonts w:asciiTheme="minorHAnsi" w:eastAsia="Calibri" w:hAnsiTheme="minorHAnsi" w:cs="Arial"/>
          <w:sz w:val="18"/>
          <w:szCs w:val="20"/>
          <w:lang w:eastAsia="en-US"/>
        </w:rPr>
        <w:tab/>
      </w:r>
      <w:r w:rsidRPr="00ED0566">
        <w:rPr>
          <w:rFonts w:asciiTheme="minorHAnsi" w:eastAsia="Calibri" w:hAnsiTheme="minorHAnsi" w:cs="Arial"/>
          <w:sz w:val="18"/>
          <w:szCs w:val="20"/>
          <w:lang w:eastAsia="en-US"/>
        </w:rPr>
        <w:tab/>
      </w:r>
      <w:r w:rsidRPr="00ED0566">
        <w:rPr>
          <w:rFonts w:asciiTheme="minorHAnsi" w:eastAsia="Calibri" w:hAnsiTheme="minorHAnsi" w:cs="Arial"/>
          <w:sz w:val="18"/>
          <w:szCs w:val="20"/>
          <w:lang w:eastAsia="en-US"/>
        </w:rPr>
        <w:tab/>
      </w:r>
      <w:r w:rsidRPr="00ED0566">
        <w:rPr>
          <w:rFonts w:asciiTheme="minorHAnsi" w:eastAsia="Calibri" w:hAnsiTheme="minorHAnsi" w:cs="Arial"/>
          <w:sz w:val="18"/>
          <w:szCs w:val="20"/>
          <w:lang w:eastAsia="en-US"/>
        </w:rPr>
        <w:tab/>
      </w:r>
      <w:r w:rsidRPr="00ED0566">
        <w:rPr>
          <w:rFonts w:asciiTheme="minorHAnsi" w:eastAsia="Calibri" w:hAnsiTheme="minorHAnsi" w:cs="Arial"/>
          <w:sz w:val="18"/>
          <w:szCs w:val="20"/>
          <w:lang w:eastAsia="en-US"/>
        </w:rPr>
        <w:tab/>
      </w:r>
      <w:r w:rsidRPr="00ED0566">
        <w:rPr>
          <w:rFonts w:asciiTheme="minorHAnsi" w:eastAsia="Calibri" w:hAnsiTheme="minorHAnsi" w:cs="Arial"/>
          <w:sz w:val="18"/>
          <w:szCs w:val="20"/>
          <w:lang w:eastAsia="en-US"/>
        </w:rPr>
        <w:tab/>
      </w:r>
      <w:r w:rsidRPr="00ED0566">
        <w:rPr>
          <w:rFonts w:asciiTheme="minorHAnsi" w:eastAsia="Calibri" w:hAnsiTheme="minorHAnsi" w:cs="Arial"/>
          <w:sz w:val="18"/>
          <w:szCs w:val="20"/>
          <w:lang w:eastAsia="en-US"/>
        </w:rPr>
        <w:tab/>
        <w:t>………………………………….………………</w:t>
      </w:r>
    </w:p>
    <w:p w:rsidR="006048F1" w:rsidRPr="00ED0566" w:rsidRDefault="006048F1" w:rsidP="00D0581F">
      <w:pPr>
        <w:spacing w:after="120" w:line="276" w:lineRule="auto"/>
        <w:ind w:left="7080" w:firstLine="708"/>
        <w:jc w:val="both"/>
        <w:rPr>
          <w:rFonts w:asciiTheme="minorHAnsi" w:eastAsia="Calibri" w:hAnsiTheme="minorHAnsi" w:cs="Arial"/>
          <w:i/>
          <w:sz w:val="14"/>
          <w:szCs w:val="16"/>
          <w:lang w:eastAsia="en-US"/>
        </w:rPr>
      </w:pPr>
      <w:bookmarkStart w:id="0" w:name="_GoBack"/>
      <w:bookmarkEnd w:id="0"/>
      <w:r w:rsidRPr="00ED0566">
        <w:rPr>
          <w:rFonts w:asciiTheme="minorHAnsi" w:eastAsia="Calibri" w:hAnsiTheme="minorHAnsi" w:cs="Arial"/>
          <w:i/>
          <w:sz w:val="14"/>
          <w:szCs w:val="16"/>
          <w:lang w:eastAsia="en-US"/>
        </w:rPr>
        <w:t>(podpis)</w:t>
      </w:r>
    </w:p>
    <w:p w:rsidR="00B97512" w:rsidRDefault="00B97512" w:rsidP="006048F1">
      <w:pPr>
        <w:spacing w:line="276" w:lineRule="auto"/>
        <w:rPr>
          <w:rFonts w:asciiTheme="minorHAnsi" w:eastAsia="Calibri" w:hAnsiTheme="minorHAnsi"/>
          <w:sz w:val="20"/>
          <w:szCs w:val="20"/>
          <w:lang w:eastAsia="en-US"/>
        </w:rPr>
      </w:pPr>
    </w:p>
    <w:sectPr w:rsidR="00B97512" w:rsidSect="00B6235E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385" w:right="1418" w:bottom="1134" w:left="1418" w:header="340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3926" w:rsidRDefault="00213926">
      <w:r>
        <w:separator/>
      </w:r>
    </w:p>
  </w:endnote>
  <w:endnote w:type="continuationSeparator" w:id="0">
    <w:p w:rsidR="00213926" w:rsidRDefault="00213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F47" w:rsidRDefault="00506F47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765742"/>
      <w:docPartObj>
        <w:docPartGallery w:val="Page Numbers (Bottom of Page)"/>
        <w:docPartUnique/>
      </w:docPartObj>
    </w:sdtPr>
    <w:sdtEndPr/>
    <w:sdtContent>
      <w:p w:rsidR="00506F47" w:rsidRDefault="0032110E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765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6F47" w:rsidRDefault="00213926" w:rsidP="00811504">
    <w:pPr>
      <w:pStyle w:val="Stopka"/>
    </w:pPr>
    <w:r>
      <w:rPr>
        <w:rFonts w:ascii="Times New Roman" w:hAnsi="Times New Roman"/>
        <w:i/>
        <w:noProof/>
        <w:sz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34.1pt;margin-top:10.55pt;width:517.55pt;height:.4pt;flip:y;z-index:251658240" o:connectortype="straight" strokecolor="#4e6128 [1606]"/>
      </w:pict>
    </w:r>
    <w:r w:rsidR="00506F47">
      <w:tab/>
    </w:r>
  </w:p>
  <w:p w:rsidR="00506F47" w:rsidRPr="007C7F11" w:rsidRDefault="00506F47" w:rsidP="00811504">
    <w:pPr>
      <w:pStyle w:val="Stopka"/>
      <w:rPr>
        <w:sz w:val="20"/>
        <w:szCs w:val="20"/>
      </w:rPr>
    </w:pPr>
    <w:r>
      <w:rPr>
        <w:rFonts w:ascii="Times New Roman" w:hAnsi="Times New Roman"/>
        <w:i/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5383530</wp:posOffset>
          </wp:positionH>
          <wp:positionV relativeFrom="paragraph">
            <wp:posOffset>13970</wp:posOffset>
          </wp:positionV>
          <wp:extent cx="257175" cy="341630"/>
          <wp:effectExtent l="19050" t="0" r="9525" b="0"/>
          <wp:wrapTopAndBottom/>
          <wp:docPr id="3" name="Obraz 3" descr="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011" b="961"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257175" cy="341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C7F11">
      <w:rPr>
        <w:rFonts w:ascii="Times New Roman" w:hAnsi="Times New Roman"/>
        <w:i/>
        <w:sz w:val="20"/>
        <w:szCs w:val="20"/>
      </w:rPr>
      <w:t>Gmina Sulęczyno, ul. Kaszubska 26, 83-320 Sulęczyno</w:t>
    </w:r>
  </w:p>
  <w:p w:rsidR="00506F47" w:rsidRPr="00A143E8" w:rsidRDefault="00506F47" w:rsidP="00811504">
    <w:pPr>
      <w:spacing w:line="238" w:lineRule="auto"/>
      <w:rPr>
        <w:rFonts w:ascii="Tahoma" w:eastAsia="Tahoma" w:hAnsi="Tahoma"/>
        <w:sz w:val="18"/>
      </w:rPr>
    </w:pPr>
    <w:r w:rsidRPr="007C7F11">
      <w:rPr>
        <w:rFonts w:ascii="Times New Roman" w:hAnsi="Times New Roman"/>
        <w:i/>
        <w:sz w:val="20"/>
        <w:szCs w:val="20"/>
      </w:rPr>
      <w:t>tel. 58 685 63 63,  fax 58 685 63 98,  e-mail:</w:t>
    </w:r>
    <w:r>
      <w:rPr>
        <w:rFonts w:ascii="Times New Roman" w:hAnsi="Times New Roman"/>
        <w:i/>
        <w:sz w:val="20"/>
        <w:szCs w:val="20"/>
      </w:rPr>
      <w:t xml:space="preserve"> sekretariat@ug.suleczyno.pl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765741"/>
      <w:docPartObj>
        <w:docPartGallery w:val="Page Numbers (Bottom of Page)"/>
        <w:docPartUnique/>
      </w:docPartObj>
    </w:sdtPr>
    <w:sdtEndPr/>
    <w:sdtContent>
      <w:p w:rsidR="00506F47" w:rsidRDefault="0032110E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6F4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6F47" w:rsidRPr="00A143E8" w:rsidRDefault="00506F47" w:rsidP="00A143E8">
    <w:pPr>
      <w:spacing w:line="238" w:lineRule="auto"/>
      <w:ind w:left="2120"/>
      <w:rPr>
        <w:rFonts w:ascii="Tahoma" w:eastAsia="Tahoma" w:hAnsi="Tahoma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3926" w:rsidRDefault="00213926">
      <w:r>
        <w:separator/>
      </w:r>
    </w:p>
  </w:footnote>
  <w:footnote w:type="continuationSeparator" w:id="0">
    <w:p w:rsidR="00213926" w:rsidRDefault="002139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F47" w:rsidRDefault="00506F47" w:rsidP="00747E8D">
    <w:pPr>
      <w:spacing w:line="0" w:lineRule="atLeast"/>
      <w:ind w:left="2587"/>
      <w:rPr>
        <w:rFonts w:ascii="Times New Roman" w:hAnsi="Times New Roman"/>
        <w:b/>
        <w:sz w:val="16"/>
      </w:rPr>
    </w:pPr>
  </w:p>
  <w:p w:rsidR="00506F47" w:rsidRDefault="00506F47" w:rsidP="00747E8D">
    <w:pPr>
      <w:spacing w:line="237" w:lineRule="auto"/>
      <w:ind w:left="4287"/>
      <w:rPr>
        <w:rFonts w:ascii="Times New Roman" w:hAnsi="Times New Roman"/>
        <w:b/>
        <w:sz w:val="16"/>
      </w:rPr>
    </w:pPr>
    <w:r w:rsidRPr="0070305D">
      <w:rPr>
        <w:rFonts w:ascii="Times New Roman" w:hAnsi="Times New Roman"/>
        <w:b/>
        <w:sz w:val="16"/>
      </w:rPr>
      <w:t>ZP.271.</w:t>
    </w:r>
    <w:r w:rsidR="00E6580B">
      <w:rPr>
        <w:rFonts w:ascii="Times New Roman" w:hAnsi="Times New Roman"/>
        <w:b/>
        <w:sz w:val="16"/>
      </w:rPr>
      <w:t>5</w:t>
    </w:r>
    <w:r w:rsidRPr="0070305D">
      <w:rPr>
        <w:rFonts w:ascii="Times New Roman" w:hAnsi="Times New Roman"/>
        <w:b/>
        <w:sz w:val="16"/>
      </w:rPr>
      <w:t>.201</w:t>
    </w:r>
    <w:r w:rsidR="00763898">
      <w:rPr>
        <w:rFonts w:ascii="Times New Roman" w:hAnsi="Times New Roman"/>
        <w:b/>
        <w:sz w:val="16"/>
      </w:rPr>
      <w:t>9</w:t>
    </w:r>
  </w:p>
  <w:p w:rsidR="00506F47" w:rsidRPr="0070305D" w:rsidRDefault="00213926" w:rsidP="00747E8D">
    <w:pPr>
      <w:spacing w:line="237" w:lineRule="auto"/>
      <w:ind w:left="4287"/>
      <w:rPr>
        <w:rFonts w:ascii="Times New Roman" w:hAnsi="Times New Roman"/>
        <w:b/>
        <w:sz w:val="16"/>
      </w:rPr>
    </w:pPr>
    <w:r>
      <w:rPr>
        <w:rFonts w:ascii="Times New Roman" w:hAnsi="Times New Roman"/>
        <w:b/>
        <w:noProof/>
        <w:sz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27.7pt;margin-top:1.05pt;width:491.35pt;height:0;z-index:251662336" o:connectortype="straight" strokecolor="#4e6128 [1606]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D"/>
    <w:multiLevelType w:val="hybridMultilevel"/>
    <w:tmpl w:val="3F2DBA3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0"/>
    <w:multiLevelType w:val="hybridMultilevel"/>
    <w:tmpl w:val="62BBD95A"/>
    <w:lvl w:ilvl="0" w:tplc="FFFFFFFF">
      <w:start w:val="1"/>
      <w:numFmt w:val="bullet"/>
      <w:lvlText w:val="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3A"/>
    <w:multiLevelType w:val="hybridMultilevel"/>
    <w:tmpl w:val="7E0C57B0"/>
    <w:lvl w:ilvl="0" w:tplc="FFFFFFFF">
      <w:start w:val="1"/>
      <w:numFmt w:val="decimal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04D45D1"/>
    <w:multiLevelType w:val="hybridMultilevel"/>
    <w:tmpl w:val="9698E1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A081406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BE0D8F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08010E"/>
    <w:multiLevelType w:val="hybridMultilevel"/>
    <w:tmpl w:val="575CD844"/>
    <w:lvl w:ilvl="0" w:tplc="D3EEFD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9E08A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A7223C"/>
    <w:multiLevelType w:val="hybridMultilevel"/>
    <w:tmpl w:val="BB58A36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81D6944"/>
    <w:multiLevelType w:val="hybridMultilevel"/>
    <w:tmpl w:val="A2344678"/>
    <w:lvl w:ilvl="0" w:tplc="04150011">
      <w:start w:val="1"/>
      <w:numFmt w:val="decimal"/>
      <w:lvlText w:val="%1)"/>
      <w:lvlJc w:val="left"/>
      <w:pPr>
        <w:ind w:left="57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67" w:hanging="360"/>
      </w:pPr>
    </w:lvl>
    <w:lvl w:ilvl="2" w:tplc="0415001B" w:tentative="1">
      <w:start w:val="1"/>
      <w:numFmt w:val="lowerRoman"/>
      <w:lvlText w:val="%3."/>
      <w:lvlJc w:val="right"/>
      <w:pPr>
        <w:ind w:left="7187" w:hanging="180"/>
      </w:pPr>
    </w:lvl>
    <w:lvl w:ilvl="3" w:tplc="0415000F" w:tentative="1">
      <w:start w:val="1"/>
      <w:numFmt w:val="decimal"/>
      <w:lvlText w:val="%4."/>
      <w:lvlJc w:val="left"/>
      <w:pPr>
        <w:ind w:left="7907" w:hanging="360"/>
      </w:pPr>
    </w:lvl>
    <w:lvl w:ilvl="4" w:tplc="04150019" w:tentative="1">
      <w:start w:val="1"/>
      <w:numFmt w:val="lowerLetter"/>
      <w:lvlText w:val="%5."/>
      <w:lvlJc w:val="left"/>
      <w:pPr>
        <w:ind w:left="8627" w:hanging="360"/>
      </w:pPr>
    </w:lvl>
    <w:lvl w:ilvl="5" w:tplc="0415001B" w:tentative="1">
      <w:start w:val="1"/>
      <w:numFmt w:val="lowerRoman"/>
      <w:lvlText w:val="%6."/>
      <w:lvlJc w:val="right"/>
      <w:pPr>
        <w:ind w:left="9347" w:hanging="180"/>
      </w:pPr>
    </w:lvl>
    <w:lvl w:ilvl="6" w:tplc="0415000F" w:tentative="1">
      <w:start w:val="1"/>
      <w:numFmt w:val="decimal"/>
      <w:lvlText w:val="%7."/>
      <w:lvlJc w:val="left"/>
      <w:pPr>
        <w:ind w:left="10067" w:hanging="360"/>
      </w:pPr>
    </w:lvl>
    <w:lvl w:ilvl="7" w:tplc="04150019" w:tentative="1">
      <w:start w:val="1"/>
      <w:numFmt w:val="lowerLetter"/>
      <w:lvlText w:val="%8."/>
      <w:lvlJc w:val="left"/>
      <w:pPr>
        <w:ind w:left="10787" w:hanging="360"/>
      </w:pPr>
    </w:lvl>
    <w:lvl w:ilvl="8" w:tplc="0415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7" w15:restartNumberingAfterBreak="0">
    <w:nsid w:val="098860C0"/>
    <w:multiLevelType w:val="hybridMultilevel"/>
    <w:tmpl w:val="EACC342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E0857"/>
    <w:multiLevelType w:val="multilevel"/>
    <w:tmpl w:val="ED86B8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upperLetter"/>
      <w:isLgl/>
      <w:lvlText w:val="%3)"/>
      <w:lvlJc w:val="left"/>
      <w:pPr>
        <w:ind w:left="1080" w:hanging="720"/>
      </w:pPr>
      <w:rPr>
        <w:rFonts w:ascii="Calibri" w:eastAsia="Calibri" w:hAnsi="Calibri" w:cs="Times New Roman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0A0E7545"/>
    <w:multiLevelType w:val="hybridMultilevel"/>
    <w:tmpl w:val="B1301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5F056F"/>
    <w:multiLevelType w:val="multilevel"/>
    <w:tmpl w:val="51466DBE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67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1" w15:restartNumberingAfterBreak="0">
    <w:nsid w:val="0D2C7BAB"/>
    <w:multiLevelType w:val="hybridMultilevel"/>
    <w:tmpl w:val="63646006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0A23AFA"/>
    <w:multiLevelType w:val="hybridMultilevel"/>
    <w:tmpl w:val="BFCEC1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BF5B81"/>
    <w:multiLevelType w:val="multilevel"/>
    <w:tmpl w:val="44DC0B92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37" w:hanging="495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Zero"/>
      <w:lvlText w:val="%1.%2.%3.%4.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 w:val="0"/>
      </w:rPr>
    </w:lvl>
  </w:abstractNum>
  <w:abstractNum w:abstractNumId="14" w15:restartNumberingAfterBreak="0">
    <w:nsid w:val="14745DE2"/>
    <w:multiLevelType w:val="hybridMultilevel"/>
    <w:tmpl w:val="7EFE4C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F73EE9"/>
    <w:multiLevelType w:val="hybridMultilevel"/>
    <w:tmpl w:val="64B6FA58"/>
    <w:lvl w:ilvl="0" w:tplc="E1147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665373"/>
    <w:multiLevelType w:val="hybridMultilevel"/>
    <w:tmpl w:val="470C036E"/>
    <w:lvl w:ilvl="0" w:tplc="DF9CFDE0">
      <w:start w:val="1"/>
      <w:numFmt w:val="lowerLetter"/>
      <w:lvlText w:val="%1)"/>
      <w:lvlJc w:val="left"/>
      <w:pPr>
        <w:ind w:left="831" w:hanging="428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2E2CC32C">
      <w:numFmt w:val="bullet"/>
      <w:lvlText w:val="•"/>
      <w:lvlJc w:val="left"/>
      <w:pPr>
        <w:ind w:left="1766" w:hanging="428"/>
      </w:pPr>
      <w:rPr>
        <w:rFonts w:hint="default"/>
      </w:rPr>
    </w:lvl>
    <w:lvl w:ilvl="2" w:tplc="10E47F9A">
      <w:numFmt w:val="bullet"/>
      <w:lvlText w:val="•"/>
      <w:lvlJc w:val="left"/>
      <w:pPr>
        <w:ind w:left="2693" w:hanging="428"/>
      </w:pPr>
      <w:rPr>
        <w:rFonts w:hint="default"/>
      </w:rPr>
    </w:lvl>
    <w:lvl w:ilvl="3" w:tplc="A3687EF0">
      <w:numFmt w:val="bullet"/>
      <w:lvlText w:val="•"/>
      <w:lvlJc w:val="left"/>
      <w:pPr>
        <w:ind w:left="3619" w:hanging="428"/>
      </w:pPr>
      <w:rPr>
        <w:rFonts w:hint="default"/>
      </w:rPr>
    </w:lvl>
    <w:lvl w:ilvl="4" w:tplc="3DD69F58">
      <w:numFmt w:val="bullet"/>
      <w:lvlText w:val="•"/>
      <w:lvlJc w:val="left"/>
      <w:pPr>
        <w:ind w:left="4546" w:hanging="428"/>
      </w:pPr>
      <w:rPr>
        <w:rFonts w:hint="default"/>
      </w:rPr>
    </w:lvl>
    <w:lvl w:ilvl="5" w:tplc="9BB6375E">
      <w:numFmt w:val="bullet"/>
      <w:lvlText w:val="•"/>
      <w:lvlJc w:val="left"/>
      <w:pPr>
        <w:ind w:left="5473" w:hanging="428"/>
      </w:pPr>
      <w:rPr>
        <w:rFonts w:hint="default"/>
      </w:rPr>
    </w:lvl>
    <w:lvl w:ilvl="6" w:tplc="97C61148">
      <w:numFmt w:val="bullet"/>
      <w:lvlText w:val="•"/>
      <w:lvlJc w:val="left"/>
      <w:pPr>
        <w:ind w:left="6399" w:hanging="428"/>
      </w:pPr>
      <w:rPr>
        <w:rFonts w:hint="default"/>
      </w:rPr>
    </w:lvl>
    <w:lvl w:ilvl="7" w:tplc="6778F66E">
      <w:numFmt w:val="bullet"/>
      <w:lvlText w:val="•"/>
      <w:lvlJc w:val="left"/>
      <w:pPr>
        <w:ind w:left="7326" w:hanging="428"/>
      </w:pPr>
      <w:rPr>
        <w:rFonts w:hint="default"/>
      </w:rPr>
    </w:lvl>
    <w:lvl w:ilvl="8" w:tplc="9C4CB31A">
      <w:numFmt w:val="bullet"/>
      <w:lvlText w:val="•"/>
      <w:lvlJc w:val="left"/>
      <w:pPr>
        <w:ind w:left="8253" w:hanging="428"/>
      </w:pPr>
      <w:rPr>
        <w:rFonts w:hint="default"/>
      </w:rPr>
    </w:lvl>
  </w:abstractNum>
  <w:abstractNum w:abstractNumId="17" w15:restartNumberingAfterBreak="0">
    <w:nsid w:val="27AD4FB8"/>
    <w:multiLevelType w:val="hybridMultilevel"/>
    <w:tmpl w:val="A47E03BA"/>
    <w:lvl w:ilvl="0" w:tplc="1AF46F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787E2040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C2663C2"/>
    <w:multiLevelType w:val="hybridMultilevel"/>
    <w:tmpl w:val="AD66CD02"/>
    <w:lvl w:ilvl="0" w:tplc="1AF46F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C953B3"/>
    <w:multiLevelType w:val="hybridMultilevel"/>
    <w:tmpl w:val="8FDEAE9A"/>
    <w:lvl w:ilvl="0" w:tplc="E5FEE00A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E17DD5"/>
    <w:multiLevelType w:val="hybridMultilevel"/>
    <w:tmpl w:val="528642C2"/>
    <w:lvl w:ilvl="0" w:tplc="70107A7E">
      <w:start w:val="3"/>
      <w:numFmt w:val="lowerLetter"/>
      <w:lvlText w:val="%1)"/>
      <w:lvlJc w:val="left"/>
      <w:pPr>
        <w:ind w:left="884" w:hanging="480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</w:rPr>
    </w:lvl>
    <w:lvl w:ilvl="1" w:tplc="B2641D72">
      <w:numFmt w:val="bullet"/>
      <w:lvlText w:val="•"/>
      <w:lvlJc w:val="left"/>
      <w:pPr>
        <w:ind w:left="1802" w:hanging="480"/>
      </w:pPr>
      <w:rPr>
        <w:rFonts w:hint="default"/>
      </w:rPr>
    </w:lvl>
    <w:lvl w:ilvl="2" w:tplc="EE583FB4">
      <w:numFmt w:val="bullet"/>
      <w:lvlText w:val="•"/>
      <w:lvlJc w:val="left"/>
      <w:pPr>
        <w:ind w:left="2725" w:hanging="480"/>
      </w:pPr>
      <w:rPr>
        <w:rFonts w:hint="default"/>
      </w:rPr>
    </w:lvl>
    <w:lvl w:ilvl="3" w:tplc="542819E2">
      <w:numFmt w:val="bullet"/>
      <w:lvlText w:val="•"/>
      <w:lvlJc w:val="left"/>
      <w:pPr>
        <w:ind w:left="3647" w:hanging="480"/>
      </w:pPr>
      <w:rPr>
        <w:rFonts w:hint="default"/>
      </w:rPr>
    </w:lvl>
    <w:lvl w:ilvl="4" w:tplc="5DB69AE6">
      <w:numFmt w:val="bullet"/>
      <w:lvlText w:val="•"/>
      <w:lvlJc w:val="left"/>
      <w:pPr>
        <w:ind w:left="4570" w:hanging="480"/>
      </w:pPr>
      <w:rPr>
        <w:rFonts w:hint="default"/>
      </w:rPr>
    </w:lvl>
    <w:lvl w:ilvl="5" w:tplc="012895C4">
      <w:numFmt w:val="bullet"/>
      <w:lvlText w:val="•"/>
      <w:lvlJc w:val="left"/>
      <w:pPr>
        <w:ind w:left="5493" w:hanging="480"/>
      </w:pPr>
      <w:rPr>
        <w:rFonts w:hint="default"/>
      </w:rPr>
    </w:lvl>
    <w:lvl w:ilvl="6" w:tplc="F760C4F0">
      <w:numFmt w:val="bullet"/>
      <w:lvlText w:val="•"/>
      <w:lvlJc w:val="left"/>
      <w:pPr>
        <w:ind w:left="6415" w:hanging="480"/>
      </w:pPr>
      <w:rPr>
        <w:rFonts w:hint="default"/>
      </w:rPr>
    </w:lvl>
    <w:lvl w:ilvl="7" w:tplc="9EC699A2">
      <w:numFmt w:val="bullet"/>
      <w:lvlText w:val="•"/>
      <w:lvlJc w:val="left"/>
      <w:pPr>
        <w:ind w:left="7338" w:hanging="480"/>
      </w:pPr>
      <w:rPr>
        <w:rFonts w:hint="default"/>
      </w:rPr>
    </w:lvl>
    <w:lvl w:ilvl="8" w:tplc="4732A714">
      <w:numFmt w:val="bullet"/>
      <w:lvlText w:val="•"/>
      <w:lvlJc w:val="left"/>
      <w:pPr>
        <w:ind w:left="8261" w:hanging="480"/>
      </w:pPr>
      <w:rPr>
        <w:rFonts w:hint="default"/>
      </w:rPr>
    </w:lvl>
  </w:abstractNum>
  <w:abstractNum w:abstractNumId="21" w15:restartNumberingAfterBreak="0">
    <w:nsid w:val="2D5969B7"/>
    <w:multiLevelType w:val="hybridMultilevel"/>
    <w:tmpl w:val="ACDCEBC6"/>
    <w:lvl w:ilvl="0" w:tplc="9E9076A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ADD438E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D24F940">
      <w:start w:val="1"/>
      <w:numFmt w:val="decimal"/>
      <w:lvlText w:val="%3)"/>
      <w:lvlJc w:val="right"/>
      <w:pPr>
        <w:ind w:left="2160" w:hanging="180"/>
      </w:pPr>
      <w:rPr>
        <w:rFonts w:asciiTheme="minorHAnsi" w:eastAsia="Calibri" w:hAnsiTheme="minorHAnsi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C04B70"/>
    <w:multiLevelType w:val="hybridMultilevel"/>
    <w:tmpl w:val="A6B87D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1069F4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ED86BA4A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1115BD"/>
    <w:multiLevelType w:val="hybridMultilevel"/>
    <w:tmpl w:val="814844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936D7BE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A95C8C"/>
    <w:multiLevelType w:val="hybridMultilevel"/>
    <w:tmpl w:val="717ACFAC"/>
    <w:lvl w:ilvl="0" w:tplc="0415000F">
      <w:start w:val="1"/>
      <w:numFmt w:val="decimal"/>
      <w:lvlText w:val="%1."/>
      <w:lvlJc w:val="left"/>
      <w:pPr>
        <w:ind w:left="1082" w:hanging="360"/>
      </w:pPr>
    </w:lvl>
    <w:lvl w:ilvl="1" w:tplc="04150019" w:tentative="1">
      <w:start w:val="1"/>
      <w:numFmt w:val="lowerLetter"/>
      <w:lvlText w:val="%2."/>
      <w:lvlJc w:val="left"/>
      <w:pPr>
        <w:ind w:left="1594" w:hanging="360"/>
      </w:pPr>
    </w:lvl>
    <w:lvl w:ilvl="2" w:tplc="0415001B" w:tentative="1">
      <w:start w:val="1"/>
      <w:numFmt w:val="lowerRoman"/>
      <w:lvlText w:val="%3."/>
      <w:lvlJc w:val="right"/>
      <w:pPr>
        <w:ind w:left="2314" w:hanging="180"/>
      </w:pPr>
    </w:lvl>
    <w:lvl w:ilvl="3" w:tplc="0415000F" w:tentative="1">
      <w:start w:val="1"/>
      <w:numFmt w:val="decimal"/>
      <w:lvlText w:val="%4."/>
      <w:lvlJc w:val="left"/>
      <w:pPr>
        <w:ind w:left="3034" w:hanging="360"/>
      </w:pPr>
    </w:lvl>
    <w:lvl w:ilvl="4" w:tplc="04150019" w:tentative="1">
      <w:start w:val="1"/>
      <w:numFmt w:val="lowerLetter"/>
      <w:lvlText w:val="%5."/>
      <w:lvlJc w:val="left"/>
      <w:pPr>
        <w:ind w:left="3754" w:hanging="360"/>
      </w:pPr>
    </w:lvl>
    <w:lvl w:ilvl="5" w:tplc="0415001B" w:tentative="1">
      <w:start w:val="1"/>
      <w:numFmt w:val="lowerRoman"/>
      <w:lvlText w:val="%6."/>
      <w:lvlJc w:val="right"/>
      <w:pPr>
        <w:ind w:left="4474" w:hanging="180"/>
      </w:pPr>
    </w:lvl>
    <w:lvl w:ilvl="6" w:tplc="0415000F" w:tentative="1">
      <w:start w:val="1"/>
      <w:numFmt w:val="decimal"/>
      <w:lvlText w:val="%7."/>
      <w:lvlJc w:val="left"/>
      <w:pPr>
        <w:ind w:left="5194" w:hanging="360"/>
      </w:pPr>
    </w:lvl>
    <w:lvl w:ilvl="7" w:tplc="04150019" w:tentative="1">
      <w:start w:val="1"/>
      <w:numFmt w:val="lowerLetter"/>
      <w:lvlText w:val="%8."/>
      <w:lvlJc w:val="left"/>
      <w:pPr>
        <w:ind w:left="5914" w:hanging="360"/>
      </w:pPr>
    </w:lvl>
    <w:lvl w:ilvl="8" w:tplc="0415001B" w:tentative="1">
      <w:start w:val="1"/>
      <w:numFmt w:val="lowerRoman"/>
      <w:lvlText w:val="%9."/>
      <w:lvlJc w:val="right"/>
      <w:pPr>
        <w:ind w:left="6634" w:hanging="180"/>
      </w:pPr>
    </w:lvl>
  </w:abstractNum>
  <w:abstractNum w:abstractNumId="25" w15:restartNumberingAfterBreak="0">
    <w:nsid w:val="32C7282A"/>
    <w:multiLevelType w:val="hybridMultilevel"/>
    <w:tmpl w:val="4244BFD0"/>
    <w:lvl w:ilvl="0" w:tplc="F5684F64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1564EDB8">
      <w:start w:val="1"/>
      <w:numFmt w:val="decimal"/>
      <w:lvlText w:val="%2)"/>
      <w:lvlJc w:val="left"/>
      <w:pPr>
        <w:ind w:left="292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6" w15:restartNumberingAfterBreak="0">
    <w:nsid w:val="33E76FBD"/>
    <w:multiLevelType w:val="hybridMultilevel"/>
    <w:tmpl w:val="49165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8C3E8DFE">
      <w:start w:val="1"/>
      <w:numFmt w:val="decimal"/>
      <w:lvlText w:val="%3)"/>
      <w:lvlJc w:val="left"/>
      <w:pPr>
        <w:ind w:left="2340" w:hanging="360"/>
      </w:pPr>
      <w:rPr>
        <w:rFonts w:ascii="Calibri" w:eastAsia="Calibri" w:hAnsi="Calibri" w:cs="Times New Roman"/>
        <w:strike w:val="0"/>
        <w:color w:val="auto"/>
      </w:rPr>
    </w:lvl>
    <w:lvl w:ilvl="3" w:tplc="A1861AAC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380FAA"/>
    <w:multiLevelType w:val="hybridMultilevel"/>
    <w:tmpl w:val="5BB8FA26"/>
    <w:lvl w:ilvl="0" w:tplc="43D6F36A">
      <w:numFmt w:val="bullet"/>
      <w:lvlText w:val="-"/>
      <w:lvlJc w:val="left"/>
      <w:pPr>
        <w:ind w:left="25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F07E9114">
      <w:numFmt w:val="bullet"/>
      <w:lvlText w:val="•"/>
      <w:lvlJc w:val="left"/>
      <w:pPr>
        <w:ind w:left="1244" w:hanging="140"/>
      </w:pPr>
      <w:rPr>
        <w:rFonts w:hint="default"/>
      </w:rPr>
    </w:lvl>
    <w:lvl w:ilvl="2" w:tplc="56182E18">
      <w:numFmt w:val="bullet"/>
      <w:lvlText w:val="•"/>
      <w:lvlJc w:val="left"/>
      <w:pPr>
        <w:ind w:left="2229" w:hanging="140"/>
      </w:pPr>
      <w:rPr>
        <w:rFonts w:hint="default"/>
      </w:rPr>
    </w:lvl>
    <w:lvl w:ilvl="3" w:tplc="93D4CC74">
      <w:numFmt w:val="bullet"/>
      <w:lvlText w:val="•"/>
      <w:lvlJc w:val="left"/>
      <w:pPr>
        <w:ind w:left="3213" w:hanging="140"/>
      </w:pPr>
      <w:rPr>
        <w:rFonts w:hint="default"/>
      </w:rPr>
    </w:lvl>
    <w:lvl w:ilvl="4" w:tplc="F432CD66">
      <w:numFmt w:val="bullet"/>
      <w:lvlText w:val="•"/>
      <w:lvlJc w:val="left"/>
      <w:pPr>
        <w:ind w:left="4198" w:hanging="140"/>
      </w:pPr>
      <w:rPr>
        <w:rFonts w:hint="default"/>
      </w:rPr>
    </w:lvl>
    <w:lvl w:ilvl="5" w:tplc="435A3F6C">
      <w:numFmt w:val="bullet"/>
      <w:lvlText w:val="•"/>
      <w:lvlJc w:val="left"/>
      <w:pPr>
        <w:ind w:left="5183" w:hanging="140"/>
      </w:pPr>
      <w:rPr>
        <w:rFonts w:hint="default"/>
      </w:rPr>
    </w:lvl>
    <w:lvl w:ilvl="6" w:tplc="A482B338">
      <w:numFmt w:val="bullet"/>
      <w:lvlText w:val="•"/>
      <w:lvlJc w:val="left"/>
      <w:pPr>
        <w:ind w:left="6167" w:hanging="140"/>
      </w:pPr>
      <w:rPr>
        <w:rFonts w:hint="default"/>
      </w:rPr>
    </w:lvl>
    <w:lvl w:ilvl="7" w:tplc="F5AC834C">
      <w:numFmt w:val="bullet"/>
      <w:lvlText w:val="•"/>
      <w:lvlJc w:val="left"/>
      <w:pPr>
        <w:ind w:left="7152" w:hanging="140"/>
      </w:pPr>
      <w:rPr>
        <w:rFonts w:hint="default"/>
      </w:rPr>
    </w:lvl>
    <w:lvl w:ilvl="8" w:tplc="628867CE">
      <w:numFmt w:val="bullet"/>
      <w:lvlText w:val="•"/>
      <w:lvlJc w:val="left"/>
      <w:pPr>
        <w:ind w:left="8137" w:hanging="140"/>
      </w:pPr>
      <w:rPr>
        <w:rFonts w:hint="default"/>
      </w:rPr>
    </w:lvl>
  </w:abstractNum>
  <w:abstractNum w:abstractNumId="28" w15:restartNumberingAfterBreak="0">
    <w:nsid w:val="35C32AD9"/>
    <w:multiLevelType w:val="hybridMultilevel"/>
    <w:tmpl w:val="12047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CE6D34"/>
    <w:multiLevelType w:val="hybridMultilevel"/>
    <w:tmpl w:val="5650C5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6D36FF"/>
    <w:multiLevelType w:val="hybridMultilevel"/>
    <w:tmpl w:val="28AEE2F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E9F4CE44">
      <w:start w:val="1"/>
      <w:numFmt w:val="decimal"/>
      <w:lvlText w:val="%2)"/>
      <w:lvlJc w:val="left"/>
      <w:pPr>
        <w:ind w:left="2148" w:hanging="360"/>
      </w:pPr>
      <w:rPr>
        <w:rFonts w:hint="default"/>
      </w:rPr>
    </w:lvl>
    <w:lvl w:ilvl="2" w:tplc="A3FC9392">
      <w:start w:val="1"/>
      <w:numFmt w:val="decimal"/>
      <w:lvlText w:val="%3."/>
      <w:lvlJc w:val="left"/>
      <w:pPr>
        <w:ind w:left="304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37CA092C"/>
    <w:multiLevelType w:val="hybridMultilevel"/>
    <w:tmpl w:val="47829A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7D34C48"/>
    <w:multiLevelType w:val="hybridMultilevel"/>
    <w:tmpl w:val="B07AD94C"/>
    <w:lvl w:ilvl="0" w:tplc="607E334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392B70FB"/>
    <w:multiLevelType w:val="hybridMultilevel"/>
    <w:tmpl w:val="4E72C0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A1215B6"/>
    <w:multiLevelType w:val="hybridMultilevel"/>
    <w:tmpl w:val="A5588C3E"/>
    <w:lvl w:ilvl="0" w:tplc="0415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 w15:restartNumberingAfterBreak="0">
    <w:nsid w:val="3BDB7361"/>
    <w:multiLevelType w:val="hybridMultilevel"/>
    <w:tmpl w:val="44BC5F88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1">
      <w:start w:val="1"/>
      <w:numFmt w:val="decimal"/>
      <w:lvlText w:val="%3)"/>
      <w:lvlJc w:val="lef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 w15:restartNumberingAfterBreak="0">
    <w:nsid w:val="3D4B2339"/>
    <w:multiLevelType w:val="hybridMultilevel"/>
    <w:tmpl w:val="D24C2BBA"/>
    <w:lvl w:ilvl="0" w:tplc="4DDA1F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44024722"/>
    <w:multiLevelType w:val="hybridMultilevel"/>
    <w:tmpl w:val="393E56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925DFD"/>
    <w:multiLevelType w:val="multilevel"/>
    <w:tmpl w:val="D5801B24"/>
    <w:lvl w:ilvl="0">
      <w:start w:val="5"/>
      <w:numFmt w:val="decimal"/>
      <w:lvlText w:val="%1."/>
      <w:lvlJc w:val="left"/>
      <w:pPr>
        <w:ind w:left="672" w:hanging="67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72" w:hanging="67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4976743A"/>
    <w:multiLevelType w:val="hybridMultilevel"/>
    <w:tmpl w:val="5AC220F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1">
      <w:start w:val="1"/>
      <w:numFmt w:val="decimal"/>
      <w:lvlText w:val="%3)"/>
      <w:lvlJc w:val="lef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 w15:restartNumberingAfterBreak="0">
    <w:nsid w:val="49D82508"/>
    <w:multiLevelType w:val="hybridMultilevel"/>
    <w:tmpl w:val="D3D2BC60"/>
    <w:lvl w:ilvl="0" w:tplc="3B6868C8">
      <w:start w:val="1"/>
      <w:numFmt w:val="lowerLetter"/>
      <w:lvlText w:val="%1)"/>
      <w:lvlJc w:val="left"/>
      <w:pPr>
        <w:ind w:left="838" w:hanging="435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E96A956">
      <w:numFmt w:val="bullet"/>
      <w:lvlText w:val="•"/>
      <w:lvlJc w:val="left"/>
      <w:pPr>
        <w:ind w:left="1766" w:hanging="435"/>
      </w:pPr>
      <w:rPr>
        <w:rFonts w:hint="default"/>
      </w:rPr>
    </w:lvl>
    <w:lvl w:ilvl="2" w:tplc="ECF865F4">
      <w:numFmt w:val="bullet"/>
      <w:lvlText w:val="•"/>
      <w:lvlJc w:val="left"/>
      <w:pPr>
        <w:ind w:left="2693" w:hanging="435"/>
      </w:pPr>
      <w:rPr>
        <w:rFonts w:hint="default"/>
      </w:rPr>
    </w:lvl>
    <w:lvl w:ilvl="3" w:tplc="C34CC09E">
      <w:numFmt w:val="bullet"/>
      <w:lvlText w:val="•"/>
      <w:lvlJc w:val="left"/>
      <w:pPr>
        <w:ind w:left="3619" w:hanging="435"/>
      </w:pPr>
      <w:rPr>
        <w:rFonts w:hint="default"/>
      </w:rPr>
    </w:lvl>
    <w:lvl w:ilvl="4" w:tplc="13DA1380">
      <w:numFmt w:val="bullet"/>
      <w:lvlText w:val="•"/>
      <w:lvlJc w:val="left"/>
      <w:pPr>
        <w:ind w:left="4546" w:hanging="435"/>
      </w:pPr>
      <w:rPr>
        <w:rFonts w:hint="default"/>
      </w:rPr>
    </w:lvl>
    <w:lvl w:ilvl="5" w:tplc="8F4CC8DA">
      <w:numFmt w:val="bullet"/>
      <w:lvlText w:val="•"/>
      <w:lvlJc w:val="left"/>
      <w:pPr>
        <w:ind w:left="5473" w:hanging="435"/>
      </w:pPr>
      <w:rPr>
        <w:rFonts w:hint="default"/>
      </w:rPr>
    </w:lvl>
    <w:lvl w:ilvl="6" w:tplc="105ABB64">
      <w:numFmt w:val="bullet"/>
      <w:lvlText w:val="•"/>
      <w:lvlJc w:val="left"/>
      <w:pPr>
        <w:ind w:left="6399" w:hanging="435"/>
      </w:pPr>
      <w:rPr>
        <w:rFonts w:hint="default"/>
      </w:rPr>
    </w:lvl>
    <w:lvl w:ilvl="7" w:tplc="72A49778">
      <w:numFmt w:val="bullet"/>
      <w:lvlText w:val="•"/>
      <w:lvlJc w:val="left"/>
      <w:pPr>
        <w:ind w:left="7326" w:hanging="435"/>
      </w:pPr>
      <w:rPr>
        <w:rFonts w:hint="default"/>
      </w:rPr>
    </w:lvl>
    <w:lvl w:ilvl="8" w:tplc="77D6F144">
      <w:numFmt w:val="bullet"/>
      <w:lvlText w:val="•"/>
      <w:lvlJc w:val="left"/>
      <w:pPr>
        <w:ind w:left="8253" w:hanging="435"/>
      </w:pPr>
      <w:rPr>
        <w:rFonts w:hint="default"/>
      </w:rPr>
    </w:lvl>
  </w:abstractNum>
  <w:abstractNum w:abstractNumId="41" w15:restartNumberingAfterBreak="0">
    <w:nsid w:val="4B2173D8"/>
    <w:multiLevelType w:val="hybridMultilevel"/>
    <w:tmpl w:val="6FDA939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2144FDC">
      <w:start w:val="1"/>
      <w:numFmt w:val="decimal"/>
      <w:lvlText w:val="%2)"/>
      <w:lvlJc w:val="left"/>
      <w:pPr>
        <w:ind w:left="2148" w:hanging="360"/>
      </w:pPr>
      <w:rPr>
        <w:rFonts w:hint="default"/>
      </w:rPr>
    </w:lvl>
    <w:lvl w:ilvl="2" w:tplc="9076A1EA">
      <w:numFmt w:val="bullet"/>
      <w:lvlText w:val="•"/>
      <w:lvlJc w:val="left"/>
      <w:pPr>
        <w:ind w:left="3048" w:hanging="360"/>
      </w:pPr>
      <w:rPr>
        <w:rFonts w:ascii="Calibri" w:eastAsia="Calibri" w:hAnsi="Calibri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 w15:restartNumberingAfterBreak="0">
    <w:nsid w:val="4E991300"/>
    <w:multiLevelType w:val="hybridMultilevel"/>
    <w:tmpl w:val="9692EFBC"/>
    <w:lvl w:ilvl="0" w:tplc="BC0834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3F236C7"/>
    <w:multiLevelType w:val="hybridMultilevel"/>
    <w:tmpl w:val="930836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C683DBB"/>
    <w:multiLevelType w:val="hybridMultilevel"/>
    <w:tmpl w:val="90047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0F5526B"/>
    <w:multiLevelType w:val="hybridMultilevel"/>
    <w:tmpl w:val="96BAC48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6FA40AC">
      <w:start w:val="1"/>
      <w:numFmt w:val="decimal"/>
      <w:lvlText w:val="%2)"/>
      <w:lvlJc w:val="left"/>
      <w:pPr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6" w15:restartNumberingAfterBreak="0">
    <w:nsid w:val="62D67AE9"/>
    <w:multiLevelType w:val="hybridMultilevel"/>
    <w:tmpl w:val="3C3C19F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62EE7FF5"/>
    <w:multiLevelType w:val="hybridMultilevel"/>
    <w:tmpl w:val="68B09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9A9447D"/>
    <w:multiLevelType w:val="hybridMultilevel"/>
    <w:tmpl w:val="BAF49146"/>
    <w:lvl w:ilvl="0" w:tplc="9E9076A0">
      <w:start w:val="1"/>
      <w:numFmt w:val="decimal"/>
      <w:lvlText w:val="%1)"/>
      <w:lvlJc w:val="left"/>
      <w:pPr>
        <w:ind w:left="1470" w:hanging="360"/>
      </w:pPr>
      <w:rPr>
        <w:rFonts w:ascii="Calibri" w:eastAsia="Calibri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9" w15:restartNumberingAfterBreak="0">
    <w:nsid w:val="6D73121A"/>
    <w:multiLevelType w:val="hybridMultilevel"/>
    <w:tmpl w:val="73E23ADE"/>
    <w:lvl w:ilvl="0" w:tplc="183064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36E7B0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1360B26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EBC6269"/>
    <w:multiLevelType w:val="hybridMultilevel"/>
    <w:tmpl w:val="C4907F4E"/>
    <w:lvl w:ilvl="0" w:tplc="F61643EC">
      <w:start w:val="1"/>
      <w:numFmt w:val="decimal"/>
      <w:lvlText w:val="%1."/>
      <w:lvlJc w:val="left"/>
      <w:pPr>
        <w:ind w:left="399" w:hanging="281"/>
      </w:pPr>
      <w:rPr>
        <w:rFonts w:hint="default"/>
        <w:b/>
        <w:bCs/>
        <w:spacing w:val="0"/>
        <w:w w:val="100"/>
      </w:rPr>
    </w:lvl>
    <w:lvl w:ilvl="1" w:tplc="3550CCC6">
      <w:start w:val="1"/>
      <w:numFmt w:val="decimal"/>
      <w:lvlText w:val="%2)"/>
      <w:lvlJc w:val="left"/>
      <w:pPr>
        <w:ind w:left="838" w:hanging="360"/>
      </w:pPr>
      <w:rPr>
        <w:rFonts w:ascii="Times New Roman" w:eastAsia="Times New Roman" w:hAnsi="Times New Roman" w:cs="Times New Roman" w:hint="default"/>
        <w:spacing w:val="-20"/>
        <w:w w:val="99"/>
        <w:sz w:val="20"/>
        <w:szCs w:val="24"/>
      </w:rPr>
    </w:lvl>
    <w:lvl w:ilvl="2" w:tplc="06CC24CC">
      <w:numFmt w:val="bullet"/>
      <w:lvlText w:val="•"/>
      <w:lvlJc w:val="left"/>
      <w:pPr>
        <w:ind w:left="1869" w:hanging="360"/>
      </w:pPr>
      <w:rPr>
        <w:rFonts w:hint="default"/>
      </w:rPr>
    </w:lvl>
    <w:lvl w:ilvl="3" w:tplc="1862EC44">
      <w:numFmt w:val="bullet"/>
      <w:lvlText w:val="•"/>
      <w:lvlJc w:val="left"/>
      <w:pPr>
        <w:ind w:left="2899" w:hanging="360"/>
      </w:pPr>
      <w:rPr>
        <w:rFonts w:hint="default"/>
      </w:rPr>
    </w:lvl>
    <w:lvl w:ilvl="4" w:tplc="81225258">
      <w:numFmt w:val="bullet"/>
      <w:lvlText w:val="•"/>
      <w:lvlJc w:val="left"/>
      <w:pPr>
        <w:ind w:left="3928" w:hanging="360"/>
      </w:pPr>
      <w:rPr>
        <w:rFonts w:hint="default"/>
      </w:rPr>
    </w:lvl>
    <w:lvl w:ilvl="5" w:tplc="6F0A2A9E">
      <w:numFmt w:val="bullet"/>
      <w:lvlText w:val="•"/>
      <w:lvlJc w:val="left"/>
      <w:pPr>
        <w:ind w:left="4958" w:hanging="360"/>
      </w:pPr>
      <w:rPr>
        <w:rFonts w:hint="default"/>
      </w:rPr>
    </w:lvl>
    <w:lvl w:ilvl="6" w:tplc="351A8C1E">
      <w:numFmt w:val="bullet"/>
      <w:lvlText w:val="•"/>
      <w:lvlJc w:val="left"/>
      <w:pPr>
        <w:ind w:left="5988" w:hanging="360"/>
      </w:pPr>
      <w:rPr>
        <w:rFonts w:hint="default"/>
      </w:rPr>
    </w:lvl>
    <w:lvl w:ilvl="7" w:tplc="F8F2006A">
      <w:numFmt w:val="bullet"/>
      <w:lvlText w:val="•"/>
      <w:lvlJc w:val="left"/>
      <w:pPr>
        <w:ind w:left="7017" w:hanging="360"/>
      </w:pPr>
      <w:rPr>
        <w:rFonts w:hint="default"/>
      </w:rPr>
    </w:lvl>
    <w:lvl w:ilvl="8" w:tplc="2318C610">
      <w:numFmt w:val="bullet"/>
      <w:lvlText w:val="•"/>
      <w:lvlJc w:val="left"/>
      <w:pPr>
        <w:ind w:left="8047" w:hanging="360"/>
      </w:pPr>
      <w:rPr>
        <w:rFonts w:hint="default"/>
      </w:rPr>
    </w:lvl>
  </w:abstractNum>
  <w:abstractNum w:abstractNumId="51" w15:restartNumberingAfterBreak="0">
    <w:nsid w:val="73281320"/>
    <w:multiLevelType w:val="hybridMultilevel"/>
    <w:tmpl w:val="EF4CD46E"/>
    <w:lvl w:ilvl="0" w:tplc="A574D6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66F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7E1558A"/>
    <w:multiLevelType w:val="hybridMultilevel"/>
    <w:tmpl w:val="0D0CEB28"/>
    <w:lvl w:ilvl="0" w:tplc="A90474F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8651C65"/>
    <w:multiLevelType w:val="multilevel"/>
    <w:tmpl w:val="81DA00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  <w:b/>
      </w:rPr>
    </w:lvl>
  </w:abstractNum>
  <w:abstractNum w:abstractNumId="54" w15:restartNumberingAfterBreak="0">
    <w:nsid w:val="79546A0F"/>
    <w:multiLevelType w:val="hybridMultilevel"/>
    <w:tmpl w:val="2F08A2A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 w15:restartNumberingAfterBreak="0">
    <w:nsid w:val="7CDC6520"/>
    <w:multiLevelType w:val="hybridMultilevel"/>
    <w:tmpl w:val="7DF221F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6" w15:restartNumberingAfterBreak="0">
    <w:nsid w:val="7E6A0C6A"/>
    <w:multiLevelType w:val="hybridMultilevel"/>
    <w:tmpl w:val="A8461F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4"/>
  </w:num>
  <w:num w:numId="3">
    <w:abstractNumId w:val="6"/>
  </w:num>
  <w:num w:numId="4">
    <w:abstractNumId w:val="43"/>
  </w:num>
  <w:num w:numId="5">
    <w:abstractNumId w:val="5"/>
  </w:num>
  <w:num w:numId="6">
    <w:abstractNumId w:val="45"/>
  </w:num>
  <w:num w:numId="7">
    <w:abstractNumId w:val="41"/>
  </w:num>
  <w:num w:numId="8">
    <w:abstractNumId w:val="30"/>
  </w:num>
  <w:num w:numId="9">
    <w:abstractNumId w:val="23"/>
  </w:num>
  <w:num w:numId="10">
    <w:abstractNumId w:val="48"/>
  </w:num>
  <w:num w:numId="11">
    <w:abstractNumId w:val="31"/>
  </w:num>
  <w:num w:numId="12">
    <w:abstractNumId w:val="14"/>
  </w:num>
  <w:num w:numId="13">
    <w:abstractNumId w:val="34"/>
  </w:num>
  <w:num w:numId="14">
    <w:abstractNumId w:val="13"/>
  </w:num>
  <w:num w:numId="15">
    <w:abstractNumId w:val="25"/>
  </w:num>
  <w:num w:numId="16">
    <w:abstractNumId w:val="33"/>
  </w:num>
  <w:num w:numId="17">
    <w:abstractNumId w:val="21"/>
  </w:num>
  <w:num w:numId="18">
    <w:abstractNumId w:val="55"/>
  </w:num>
  <w:num w:numId="19">
    <w:abstractNumId w:val="35"/>
  </w:num>
  <w:num w:numId="20">
    <w:abstractNumId w:val="39"/>
  </w:num>
  <w:num w:numId="21">
    <w:abstractNumId w:val="38"/>
  </w:num>
  <w:num w:numId="2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32"/>
  </w:num>
  <w:num w:numId="24">
    <w:abstractNumId w:val="12"/>
  </w:num>
  <w:num w:numId="25">
    <w:abstractNumId w:val="56"/>
  </w:num>
  <w:num w:numId="26">
    <w:abstractNumId w:val="44"/>
  </w:num>
  <w:num w:numId="27">
    <w:abstractNumId w:val="53"/>
  </w:num>
  <w:num w:numId="28">
    <w:abstractNumId w:val="26"/>
  </w:num>
  <w:num w:numId="29">
    <w:abstractNumId w:val="49"/>
  </w:num>
  <w:num w:numId="30">
    <w:abstractNumId w:val="28"/>
  </w:num>
  <w:num w:numId="31">
    <w:abstractNumId w:val="22"/>
  </w:num>
  <w:num w:numId="32">
    <w:abstractNumId w:val="18"/>
  </w:num>
  <w:num w:numId="33">
    <w:abstractNumId w:val="4"/>
  </w:num>
  <w:num w:numId="34">
    <w:abstractNumId w:val="47"/>
  </w:num>
  <w:num w:numId="35">
    <w:abstractNumId w:val="17"/>
  </w:num>
  <w:num w:numId="36">
    <w:abstractNumId w:val="3"/>
  </w:num>
  <w:num w:numId="37">
    <w:abstractNumId w:val="51"/>
  </w:num>
  <w:num w:numId="38">
    <w:abstractNumId w:val="15"/>
  </w:num>
  <w:num w:numId="39">
    <w:abstractNumId w:val="42"/>
  </w:num>
  <w:num w:numId="40">
    <w:abstractNumId w:val="11"/>
  </w:num>
  <w:num w:numId="41">
    <w:abstractNumId w:val="29"/>
  </w:num>
  <w:num w:numId="42">
    <w:abstractNumId w:val="19"/>
  </w:num>
  <w:num w:numId="43">
    <w:abstractNumId w:val="36"/>
  </w:num>
  <w:num w:numId="44">
    <w:abstractNumId w:val="46"/>
  </w:num>
  <w:num w:numId="45">
    <w:abstractNumId w:val="37"/>
  </w:num>
  <w:num w:numId="46">
    <w:abstractNumId w:val="40"/>
  </w:num>
  <w:num w:numId="47">
    <w:abstractNumId w:val="20"/>
  </w:num>
  <w:num w:numId="48">
    <w:abstractNumId w:val="16"/>
  </w:num>
  <w:num w:numId="49">
    <w:abstractNumId w:val="27"/>
  </w:num>
  <w:num w:numId="50">
    <w:abstractNumId w:val="50"/>
  </w:num>
  <w:num w:numId="51">
    <w:abstractNumId w:val="9"/>
  </w:num>
  <w:num w:numId="52">
    <w:abstractNumId w:val="7"/>
  </w:num>
  <w:num w:numId="53">
    <w:abstractNumId w:val="24"/>
  </w:num>
  <w:num w:numId="54">
    <w:abstractNumId w:val="52"/>
  </w:num>
  <w:num w:numId="55">
    <w:abstractNumId w:val="0"/>
  </w:num>
  <w:num w:numId="56">
    <w:abstractNumId w:val="1"/>
  </w:num>
  <w:num w:numId="57">
    <w:abstractNumId w:val="10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_x0000_s2050"/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1F0A"/>
    <w:rsid w:val="0000472F"/>
    <w:rsid w:val="00007D7E"/>
    <w:rsid w:val="0001532A"/>
    <w:rsid w:val="000272AB"/>
    <w:rsid w:val="00032BE4"/>
    <w:rsid w:val="00041125"/>
    <w:rsid w:val="00043446"/>
    <w:rsid w:val="00044989"/>
    <w:rsid w:val="00061F20"/>
    <w:rsid w:val="0008086A"/>
    <w:rsid w:val="00080D83"/>
    <w:rsid w:val="00081142"/>
    <w:rsid w:val="000925F3"/>
    <w:rsid w:val="00092B8D"/>
    <w:rsid w:val="00093596"/>
    <w:rsid w:val="00096BD5"/>
    <w:rsid w:val="000A5455"/>
    <w:rsid w:val="000A6F34"/>
    <w:rsid w:val="000C777F"/>
    <w:rsid w:val="000D283E"/>
    <w:rsid w:val="000D49BA"/>
    <w:rsid w:val="000D74D3"/>
    <w:rsid w:val="000D7718"/>
    <w:rsid w:val="000F25E6"/>
    <w:rsid w:val="000F347B"/>
    <w:rsid w:val="001036AD"/>
    <w:rsid w:val="00106E35"/>
    <w:rsid w:val="00124D4A"/>
    <w:rsid w:val="001304E7"/>
    <w:rsid w:val="00130B23"/>
    <w:rsid w:val="0013301F"/>
    <w:rsid w:val="00136427"/>
    <w:rsid w:val="00144EB2"/>
    <w:rsid w:val="00160233"/>
    <w:rsid w:val="00161432"/>
    <w:rsid w:val="00171C03"/>
    <w:rsid w:val="00172300"/>
    <w:rsid w:val="001874D8"/>
    <w:rsid w:val="00190285"/>
    <w:rsid w:val="00196659"/>
    <w:rsid w:val="001B0DC3"/>
    <w:rsid w:val="001B210F"/>
    <w:rsid w:val="001C546B"/>
    <w:rsid w:val="001C5B2A"/>
    <w:rsid w:val="001C7C0C"/>
    <w:rsid w:val="001D19F5"/>
    <w:rsid w:val="001D2E4C"/>
    <w:rsid w:val="001D32A8"/>
    <w:rsid w:val="001D4C90"/>
    <w:rsid w:val="001E2634"/>
    <w:rsid w:val="001E725D"/>
    <w:rsid w:val="00202A68"/>
    <w:rsid w:val="002135B7"/>
    <w:rsid w:val="00213926"/>
    <w:rsid w:val="00215B3A"/>
    <w:rsid w:val="0021645B"/>
    <w:rsid w:val="00216525"/>
    <w:rsid w:val="00220ABD"/>
    <w:rsid w:val="00224D28"/>
    <w:rsid w:val="00226FA6"/>
    <w:rsid w:val="002311BE"/>
    <w:rsid w:val="00233982"/>
    <w:rsid w:val="00235072"/>
    <w:rsid w:val="00240504"/>
    <w:rsid w:val="00241C1F"/>
    <w:rsid w:val="00241D65"/>
    <w:rsid w:val="002425AE"/>
    <w:rsid w:val="002506AE"/>
    <w:rsid w:val="00252EC2"/>
    <w:rsid w:val="0026228B"/>
    <w:rsid w:val="00263BAE"/>
    <w:rsid w:val="00267E49"/>
    <w:rsid w:val="00275E5B"/>
    <w:rsid w:val="002A3541"/>
    <w:rsid w:val="002B1FFB"/>
    <w:rsid w:val="002C6347"/>
    <w:rsid w:val="002F00D0"/>
    <w:rsid w:val="002F0F26"/>
    <w:rsid w:val="002F3025"/>
    <w:rsid w:val="002F3284"/>
    <w:rsid w:val="00315901"/>
    <w:rsid w:val="00320AAC"/>
    <w:rsid w:val="0032110E"/>
    <w:rsid w:val="00325198"/>
    <w:rsid w:val="00334EBC"/>
    <w:rsid w:val="00347191"/>
    <w:rsid w:val="00350630"/>
    <w:rsid w:val="003519A8"/>
    <w:rsid w:val="0035482A"/>
    <w:rsid w:val="0036189E"/>
    <w:rsid w:val="003619F2"/>
    <w:rsid w:val="00362E06"/>
    <w:rsid w:val="00364CAC"/>
    <w:rsid w:val="00365820"/>
    <w:rsid w:val="00371F36"/>
    <w:rsid w:val="00372D5A"/>
    <w:rsid w:val="00373EC5"/>
    <w:rsid w:val="00376F58"/>
    <w:rsid w:val="00381819"/>
    <w:rsid w:val="003820EC"/>
    <w:rsid w:val="00391E11"/>
    <w:rsid w:val="003A0F06"/>
    <w:rsid w:val="003A62A8"/>
    <w:rsid w:val="003B3CF7"/>
    <w:rsid w:val="003C554F"/>
    <w:rsid w:val="003C6841"/>
    <w:rsid w:val="003D3A6C"/>
    <w:rsid w:val="003E082D"/>
    <w:rsid w:val="003E2C77"/>
    <w:rsid w:val="0040149C"/>
    <w:rsid w:val="00403A2A"/>
    <w:rsid w:val="00410E38"/>
    <w:rsid w:val="00411580"/>
    <w:rsid w:val="00412058"/>
    <w:rsid w:val="00414478"/>
    <w:rsid w:val="00426094"/>
    <w:rsid w:val="0042701E"/>
    <w:rsid w:val="00427365"/>
    <w:rsid w:val="004275C3"/>
    <w:rsid w:val="00430370"/>
    <w:rsid w:val="004306BD"/>
    <w:rsid w:val="00435551"/>
    <w:rsid w:val="00444488"/>
    <w:rsid w:val="00452CBF"/>
    <w:rsid w:val="004532FD"/>
    <w:rsid w:val="00453DBB"/>
    <w:rsid w:val="004635BD"/>
    <w:rsid w:val="00467630"/>
    <w:rsid w:val="00473DA4"/>
    <w:rsid w:val="00474617"/>
    <w:rsid w:val="00474861"/>
    <w:rsid w:val="004759E7"/>
    <w:rsid w:val="0048501A"/>
    <w:rsid w:val="00490354"/>
    <w:rsid w:val="00492BD3"/>
    <w:rsid w:val="0049302F"/>
    <w:rsid w:val="00493BE5"/>
    <w:rsid w:val="004A5494"/>
    <w:rsid w:val="004B70BD"/>
    <w:rsid w:val="004D15EB"/>
    <w:rsid w:val="004D446D"/>
    <w:rsid w:val="004F3A12"/>
    <w:rsid w:val="00500A3B"/>
    <w:rsid w:val="0050210C"/>
    <w:rsid w:val="005021F4"/>
    <w:rsid w:val="005033EE"/>
    <w:rsid w:val="00506F47"/>
    <w:rsid w:val="00512F5D"/>
    <w:rsid w:val="00516DFB"/>
    <w:rsid w:val="00517302"/>
    <w:rsid w:val="0052111D"/>
    <w:rsid w:val="00522F71"/>
    <w:rsid w:val="00523C92"/>
    <w:rsid w:val="005246BA"/>
    <w:rsid w:val="00532205"/>
    <w:rsid w:val="00534521"/>
    <w:rsid w:val="00540763"/>
    <w:rsid w:val="005408F6"/>
    <w:rsid w:val="00541047"/>
    <w:rsid w:val="005517E3"/>
    <w:rsid w:val="0056398A"/>
    <w:rsid w:val="00566DA1"/>
    <w:rsid w:val="005760A9"/>
    <w:rsid w:val="005917D9"/>
    <w:rsid w:val="00594464"/>
    <w:rsid w:val="005955BE"/>
    <w:rsid w:val="0059705F"/>
    <w:rsid w:val="005A4B81"/>
    <w:rsid w:val="005A68E1"/>
    <w:rsid w:val="005B67C2"/>
    <w:rsid w:val="005B795A"/>
    <w:rsid w:val="005B7C0E"/>
    <w:rsid w:val="005C17BC"/>
    <w:rsid w:val="005D0C7A"/>
    <w:rsid w:val="005D7704"/>
    <w:rsid w:val="005E50DA"/>
    <w:rsid w:val="005E5766"/>
    <w:rsid w:val="005F1AC7"/>
    <w:rsid w:val="00601661"/>
    <w:rsid w:val="00602F76"/>
    <w:rsid w:val="006048F1"/>
    <w:rsid w:val="00604E94"/>
    <w:rsid w:val="006079B1"/>
    <w:rsid w:val="00610984"/>
    <w:rsid w:val="006165A1"/>
    <w:rsid w:val="00622781"/>
    <w:rsid w:val="00627FCB"/>
    <w:rsid w:val="00640BFF"/>
    <w:rsid w:val="00640F0F"/>
    <w:rsid w:val="0065115E"/>
    <w:rsid w:val="006537DA"/>
    <w:rsid w:val="0066173E"/>
    <w:rsid w:val="00663FC5"/>
    <w:rsid w:val="00675679"/>
    <w:rsid w:val="00691DA9"/>
    <w:rsid w:val="0069621B"/>
    <w:rsid w:val="006B0772"/>
    <w:rsid w:val="006B2B66"/>
    <w:rsid w:val="006B4267"/>
    <w:rsid w:val="006D0E7A"/>
    <w:rsid w:val="006D4B0C"/>
    <w:rsid w:val="006E6172"/>
    <w:rsid w:val="006F1B48"/>
    <w:rsid w:val="006F209E"/>
    <w:rsid w:val="006F4F60"/>
    <w:rsid w:val="006F51F4"/>
    <w:rsid w:val="0070305D"/>
    <w:rsid w:val="00703A43"/>
    <w:rsid w:val="00705FF2"/>
    <w:rsid w:val="007147A0"/>
    <w:rsid w:val="00715E8B"/>
    <w:rsid w:val="00716810"/>
    <w:rsid w:val="00725290"/>
    <w:rsid w:val="00727F94"/>
    <w:rsid w:val="007337EB"/>
    <w:rsid w:val="00741008"/>
    <w:rsid w:val="00745D18"/>
    <w:rsid w:val="00747E8D"/>
    <w:rsid w:val="007547CC"/>
    <w:rsid w:val="00763898"/>
    <w:rsid w:val="00764FCF"/>
    <w:rsid w:val="00776530"/>
    <w:rsid w:val="00780C55"/>
    <w:rsid w:val="007838CB"/>
    <w:rsid w:val="00791E8E"/>
    <w:rsid w:val="0079723F"/>
    <w:rsid w:val="007A0109"/>
    <w:rsid w:val="007A3128"/>
    <w:rsid w:val="007A5E1F"/>
    <w:rsid w:val="007B04DC"/>
    <w:rsid w:val="007B2500"/>
    <w:rsid w:val="007C39A1"/>
    <w:rsid w:val="007C5CA7"/>
    <w:rsid w:val="007C6EBC"/>
    <w:rsid w:val="007C7E08"/>
    <w:rsid w:val="007D0F81"/>
    <w:rsid w:val="007D61D6"/>
    <w:rsid w:val="007E1B19"/>
    <w:rsid w:val="007E2083"/>
    <w:rsid w:val="007E38DC"/>
    <w:rsid w:val="007F0933"/>
    <w:rsid w:val="007F2C6D"/>
    <w:rsid w:val="007F343D"/>
    <w:rsid w:val="007F3623"/>
    <w:rsid w:val="00811504"/>
    <w:rsid w:val="0081182A"/>
    <w:rsid w:val="008122EF"/>
    <w:rsid w:val="0081542C"/>
    <w:rsid w:val="00815DF7"/>
    <w:rsid w:val="0082012A"/>
    <w:rsid w:val="00823621"/>
    <w:rsid w:val="00827311"/>
    <w:rsid w:val="00831849"/>
    <w:rsid w:val="00834BB4"/>
    <w:rsid w:val="0083513E"/>
    <w:rsid w:val="00835187"/>
    <w:rsid w:val="00841294"/>
    <w:rsid w:val="00843CA9"/>
    <w:rsid w:val="00844A87"/>
    <w:rsid w:val="00852A8B"/>
    <w:rsid w:val="00856A39"/>
    <w:rsid w:val="0086001B"/>
    <w:rsid w:val="0086305F"/>
    <w:rsid w:val="00870505"/>
    <w:rsid w:val="00873501"/>
    <w:rsid w:val="00873742"/>
    <w:rsid w:val="00876326"/>
    <w:rsid w:val="0087634C"/>
    <w:rsid w:val="008825D2"/>
    <w:rsid w:val="0088645C"/>
    <w:rsid w:val="008945D9"/>
    <w:rsid w:val="00895AF8"/>
    <w:rsid w:val="008A2E33"/>
    <w:rsid w:val="008A3EEC"/>
    <w:rsid w:val="008A6826"/>
    <w:rsid w:val="008C2C10"/>
    <w:rsid w:val="008C7E72"/>
    <w:rsid w:val="008D0BB7"/>
    <w:rsid w:val="008D129F"/>
    <w:rsid w:val="008E2C9A"/>
    <w:rsid w:val="008E6B9B"/>
    <w:rsid w:val="008E7458"/>
    <w:rsid w:val="00911AD3"/>
    <w:rsid w:val="00916055"/>
    <w:rsid w:val="00926ED8"/>
    <w:rsid w:val="00927897"/>
    <w:rsid w:val="00934326"/>
    <w:rsid w:val="00942C5D"/>
    <w:rsid w:val="009461D1"/>
    <w:rsid w:val="00957AD2"/>
    <w:rsid w:val="00962AA9"/>
    <w:rsid w:val="00965808"/>
    <w:rsid w:val="009669FB"/>
    <w:rsid w:val="0097508B"/>
    <w:rsid w:val="009933E9"/>
    <w:rsid w:val="009967EC"/>
    <w:rsid w:val="009A286C"/>
    <w:rsid w:val="009A4AC9"/>
    <w:rsid w:val="009B1A35"/>
    <w:rsid w:val="009B5BF1"/>
    <w:rsid w:val="009C4147"/>
    <w:rsid w:val="009C50B5"/>
    <w:rsid w:val="009D00C3"/>
    <w:rsid w:val="009D42F7"/>
    <w:rsid w:val="009D71C1"/>
    <w:rsid w:val="009D7848"/>
    <w:rsid w:val="009E787B"/>
    <w:rsid w:val="009F2CF0"/>
    <w:rsid w:val="009F53A9"/>
    <w:rsid w:val="00A00235"/>
    <w:rsid w:val="00A04690"/>
    <w:rsid w:val="00A06EBC"/>
    <w:rsid w:val="00A123D7"/>
    <w:rsid w:val="00A140EF"/>
    <w:rsid w:val="00A143E8"/>
    <w:rsid w:val="00A14772"/>
    <w:rsid w:val="00A366F5"/>
    <w:rsid w:val="00A371EA"/>
    <w:rsid w:val="00A40DD3"/>
    <w:rsid w:val="00A42227"/>
    <w:rsid w:val="00A431FF"/>
    <w:rsid w:val="00A44602"/>
    <w:rsid w:val="00A46055"/>
    <w:rsid w:val="00A50419"/>
    <w:rsid w:val="00A50799"/>
    <w:rsid w:val="00A57CEF"/>
    <w:rsid w:val="00A57CF3"/>
    <w:rsid w:val="00A715C9"/>
    <w:rsid w:val="00A762E4"/>
    <w:rsid w:val="00A76665"/>
    <w:rsid w:val="00A77F05"/>
    <w:rsid w:val="00A82237"/>
    <w:rsid w:val="00A8311B"/>
    <w:rsid w:val="00A95CBB"/>
    <w:rsid w:val="00AB0A08"/>
    <w:rsid w:val="00AB46D7"/>
    <w:rsid w:val="00AC68E7"/>
    <w:rsid w:val="00AD0E3A"/>
    <w:rsid w:val="00AD1EFE"/>
    <w:rsid w:val="00AE2150"/>
    <w:rsid w:val="00AE54D9"/>
    <w:rsid w:val="00B01F08"/>
    <w:rsid w:val="00B1517B"/>
    <w:rsid w:val="00B15503"/>
    <w:rsid w:val="00B16E8F"/>
    <w:rsid w:val="00B236DD"/>
    <w:rsid w:val="00B30057"/>
    <w:rsid w:val="00B30401"/>
    <w:rsid w:val="00B324BB"/>
    <w:rsid w:val="00B32D85"/>
    <w:rsid w:val="00B3465F"/>
    <w:rsid w:val="00B355EC"/>
    <w:rsid w:val="00B35777"/>
    <w:rsid w:val="00B40831"/>
    <w:rsid w:val="00B45B28"/>
    <w:rsid w:val="00B470A7"/>
    <w:rsid w:val="00B6235E"/>
    <w:rsid w:val="00B6637D"/>
    <w:rsid w:val="00B705F5"/>
    <w:rsid w:val="00B74BD2"/>
    <w:rsid w:val="00B75F21"/>
    <w:rsid w:val="00B77E98"/>
    <w:rsid w:val="00B95C9B"/>
    <w:rsid w:val="00B97512"/>
    <w:rsid w:val="00BA7FB4"/>
    <w:rsid w:val="00BB08AE"/>
    <w:rsid w:val="00BB24EB"/>
    <w:rsid w:val="00BB76D0"/>
    <w:rsid w:val="00BC2639"/>
    <w:rsid w:val="00BC363C"/>
    <w:rsid w:val="00BD21BB"/>
    <w:rsid w:val="00BD6E77"/>
    <w:rsid w:val="00BE3F68"/>
    <w:rsid w:val="00BF371E"/>
    <w:rsid w:val="00C020D6"/>
    <w:rsid w:val="00C07B9B"/>
    <w:rsid w:val="00C13EFE"/>
    <w:rsid w:val="00C1455D"/>
    <w:rsid w:val="00C214A3"/>
    <w:rsid w:val="00C226CD"/>
    <w:rsid w:val="00C23021"/>
    <w:rsid w:val="00C31776"/>
    <w:rsid w:val="00C3337F"/>
    <w:rsid w:val="00C353CB"/>
    <w:rsid w:val="00C509D6"/>
    <w:rsid w:val="00C50C59"/>
    <w:rsid w:val="00C513FD"/>
    <w:rsid w:val="00C5687A"/>
    <w:rsid w:val="00C5765A"/>
    <w:rsid w:val="00C57D36"/>
    <w:rsid w:val="00C62AD4"/>
    <w:rsid w:val="00C62C08"/>
    <w:rsid w:val="00C62C24"/>
    <w:rsid w:val="00C635B6"/>
    <w:rsid w:val="00C74B15"/>
    <w:rsid w:val="00C7597E"/>
    <w:rsid w:val="00C77512"/>
    <w:rsid w:val="00C84572"/>
    <w:rsid w:val="00C91F0A"/>
    <w:rsid w:val="00C956C9"/>
    <w:rsid w:val="00C972A1"/>
    <w:rsid w:val="00CA5CBD"/>
    <w:rsid w:val="00CA686C"/>
    <w:rsid w:val="00CB135A"/>
    <w:rsid w:val="00CB3C15"/>
    <w:rsid w:val="00CC4933"/>
    <w:rsid w:val="00CD59AF"/>
    <w:rsid w:val="00CE005B"/>
    <w:rsid w:val="00CE721F"/>
    <w:rsid w:val="00CF145E"/>
    <w:rsid w:val="00CF4C91"/>
    <w:rsid w:val="00D0361A"/>
    <w:rsid w:val="00D04C5C"/>
    <w:rsid w:val="00D0581F"/>
    <w:rsid w:val="00D1477E"/>
    <w:rsid w:val="00D17D4E"/>
    <w:rsid w:val="00D20A18"/>
    <w:rsid w:val="00D2533F"/>
    <w:rsid w:val="00D30ADD"/>
    <w:rsid w:val="00D31E6B"/>
    <w:rsid w:val="00D43A0D"/>
    <w:rsid w:val="00D46867"/>
    <w:rsid w:val="00D526F3"/>
    <w:rsid w:val="00D52D38"/>
    <w:rsid w:val="00D61F86"/>
    <w:rsid w:val="00D67448"/>
    <w:rsid w:val="00D7336A"/>
    <w:rsid w:val="00D7721E"/>
    <w:rsid w:val="00D80973"/>
    <w:rsid w:val="00D83132"/>
    <w:rsid w:val="00D87D8B"/>
    <w:rsid w:val="00D96398"/>
    <w:rsid w:val="00DA2034"/>
    <w:rsid w:val="00DA422F"/>
    <w:rsid w:val="00DB0F00"/>
    <w:rsid w:val="00DB484D"/>
    <w:rsid w:val="00DB68E7"/>
    <w:rsid w:val="00DC3497"/>
    <w:rsid w:val="00DC733E"/>
    <w:rsid w:val="00DD0785"/>
    <w:rsid w:val="00DD4DB8"/>
    <w:rsid w:val="00DE09AC"/>
    <w:rsid w:val="00DE1EA7"/>
    <w:rsid w:val="00DE46D5"/>
    <w:rsid w:val="00DE4DB4"/>
    <w:rsid w:val="00DE64F9"/>
    <w:rsid w:val="00DE70CF"/>
    <w:rsid w:val="00DE7409"/>
    <w:rsid w:val="00DF57BE"/>
    <w:rsid w:val="00DF752C"/>
    <w:rsid w:val="00E0257C"/>
    <w:rsid w:val="00E04611"/>
    <w:rsid w:val="00E05C8C"/>
    <w:rsid w:val="00E06500"/>
    <w:rsid w:val="00E11CE2"/>
    <w:rsid w:val="00E14C2E"/>
    <w:rsid w:val="00E23F78"/>
    <w:rsid w:val="00E33080"/>
    <w:rsid w:val="00E36DBE"/>
    <w:rsid w:val="00E474F3"/>
    <w:rsid w:val="00E52895"/>
    <w:rsid w:val="00E54A99"/>
    <w:rsid w:val="00E57060"/>
    <w:rsid w:val="00E5745C"/>
    <w:rsid w:val="00E6580B"/>
    <w:rsid w:val="00E6729F"/>
    <w:rsid w:val="00E8149D"/>
    <w:rsid w:val="00E84C65"/>
    <w:rsid w:val="00E87616"/>
    <w:rsid w:val="00E9298F"/>
    <w:rsid w:val="00E974BE"/>
    <w:rsid w:val="00EA0CF7"/>
    <w:rsid w:val="00EA5C16"/>
    <w:rsid w:val="00EB3962"/>
    <w:rsid w:val="00EB4063"/>
    <w:rsid w:val="00EB4842"/>
    <w:rsid w:val="00EC3F7D"/>
    <w:rsid w:val="00ED1987"/>
    <w:rsid w:val="00ED6A9C"/>
    <w:rsid w:val="00ED7690"/>
    <w:rsid w:val="00EE2E8D"/>
    <w:rsid w:val="00EE4123"/>
    <w:rsid w:val="00EE7279"/>
    <w:rsid w:val="00EF000D"/>
    <w:rsid w:val="00EF2549"/>
    <w:rsid w:val="00EF35DF"/>
    <w:rsid w:val="00F03032"/>
    <w:rsid w:val="00F1133A"/>
    <w:rsid w:val="00F12243"/>
    <w:rsid w:val="00F15D90"/>
    <w:rsid w:val="00F17EA7"/>
    <w:rsid w:val="00F26F5C"/>
    <w:rsid w:val="00F34447"/>
    <w:rsid w:val="00F47CD5"/>
    <w:rsid w:val="00F545A3"/>
    <w:rsid w:val="00F54D6A"/>
    <w:rsid w:val="00F5685D"/>
    <w:rsid w:val="00F61591"/>
    <w:rsid w:val="00F7642F"/>
    <w:rsid w:val="00F94706"/>
    <w:rsid w:val="00F9583D"/>
    <w:rsid w:val="00F95C85"/>
    <w:rsid w:val="00FA0B59"/>
    <w:rsid w:val="00FA1ACC"/>
    <w:rsid w:val="00FB5706"/>
    <w:rsid w:val="00FC2C50"/>
    <w:rsid w:val="00FC579B"/>
    <w:rsid w:val="00FC604B"/>
    <w:rsid w:val="00FC6A74"/>
    <w:rsid w:val="00FD1B29"/>
    <w:rsid w:val="00FD1D6E"/>
    <w:rsid w:val="00FD3F4A"/>
    <w:rsid w:val="00FE0C8E"/>
    <w:rsid w:val="00FF6916"/>
    <w:rsid w:val="00FF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3CB1FEC8"/>
  <w15:docId w15:val="{0ED2CA59-0902-4E0D-BE9C-38C445D2F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6055"/>
    <w:rPr>
      <w:rFonts w:ascii="Arial" w:hAnsi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EB4842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5D0C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D0C7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DE70CF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rsid w:val="0004498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44989"/>
    <w:rPr>
      <w:rFonts w:ascii="Arial" w:hAnsi="Arial"/>
    </w:rPr>
  </w:style>
  <w:style w:type="character" w:styleId="Odwoanieprzypisudolnego">
    <w:name w:val="footnote reference"/>
    <w:basedOn w:val="Domylnaczcionkaakapitu"/>
    <w:rsid w:val="00044989"/>
    <w:rPr>
      <w:vertAlign w:val="superscript"/>
    </w:rPr>
  </w:style>
  <w:style w:type="paragraph" w:styleId="Bezodstpw">
    <w:name w:val="No Spacing"/>
    <w:uiPriority w:val="1"/>
    <w:qFormat/>
    <w:rsid w:val="001E26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5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7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0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8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4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8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4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8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0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9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1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1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73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12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8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1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5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2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84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6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2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7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4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3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10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1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6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9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6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2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34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0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2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0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06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9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9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7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2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82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1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9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64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5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2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4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2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9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5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2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45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0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9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03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8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4C32CA-94E3-4A50-85C3-B894DC375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20</TotalTime>
  <Pages>1</Pages>
  <Words>252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Kinga Zaworska</cp:lastModifiedBy>
  <cp:revision>11</cp:revision>
  <cp:lastPrinted>2019-05-24T07:25:00Z</cp:lastPrinted>
  <dcterms:created xsi:type="dcterms:W3CDTF">2018-05-10T07:53:00Z</dcterms:created>
  <dcterms:modified xsi:type="dcterms:W3CDTF">2019-07-10T13:14:00Z</dcterms:modified>
</cp:coreProperties>
</file>